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D0433" w14:textId="77777777" w:rsidR="007E4518" w:rsidRPr="00196201" w:rsidRDefault="00B9636E" w:rsidP="007E4518">
      <w:pPr>
        <w:tabs>
          <w:tab w:val="right" w:pos="9240"/>
        </w:tabs>
        <w:jc w:val="both"/>
        <w:rPr>
          <w:rFonts w:ascii="Heinemann PC" w:hAnsi="Heinemann PC"/>
          <w:sz w:val="26"/>
          <w:szCs w:val="26"/>
        </w:rPr>
      </w:pPr>
      <w:bookmarkStart w:id="0" w:name="_GoBack"/>
      <w:bookmarkEnd w:id="0"/>
      <w:r w:rsidRPr="00B9636E">
        <w:rPr>
          <w:rFonts w:ascii="Heinemann PC" w:hAnsi="Heinemann PC"/>
          <w:b/>
          <w:sz w:val="48"/>
          <w:szCs w:val="48"/>
        </w:rPr>
        <w:t>C’est bien d’être long !</w:t>
      </w:r>
      <w:r w:rsidR="007E4518" w:rsidRPr="00A13834">
        <w:rPr>
          <w:rFonts w:ascii="Heinemann PC" w:hAnsi="Heinemann PC"/>
        </w:rPr>
        <w:tab/>
      </w:r>
      <w:r w:rsidR="007E4518" w:rsidRPr="00196201">
        <w:rPr>
          <w:rFonts w:ascii="Heinemann PC" w:hAnsi="Heinemann PC"/>
          <w:b/>
          <w:sz w:val="36"/>
          <w:szCs w:val="36"/>
        </w:rPr>
        <w:t>Fiche</w:t>
      </w:r>
      <w:r w:rsidR="007E4518">
        <w:rPr>
          <w:rFonts w:ascii="Heinemann PC" w:hAnsi="Heinemann PC"/>
          <w:b/>
          <w:sz w:val="36"/>
          <w:szCs w:val="36"/>
        </w:rPr>
        <w:t xml:space="preserve"> </w:t>
      </w:r>
      <w:r w:rsidR="007E4518" w:rsidRPr="00C8627D">
        <w:rPr>
          <w:rFonts w:ascii="Heinemann PC" w:hAnsi="Heinemann PC"/>
          <w:b/>
          <w:sz w:val="34"/>
          <w:szCs w:val="34"/>
        </w:rPr>
        <w:t>reproductible 1</w:t>
      </w:r>
      <w:r w:rsidR="007E4518">
        <w:rPr>
          <w:rFonts w:ascii="Heinemann PC" w:hAnsi="Heinemann PC"/>
          <w:b/>
          <w:sz w:val="26"/>
          <w:szCs w:val="26"/>
        </w:rPr>
        <w:br/>
      </w:r>
      <w:r w:rsidR="007E4518">
        <w:rPr>
          <w:rFonts w:ascii="Heinemann PC" w:hAnsi="Heinemann PC"/>
          <w:b/>
          <w:sz w:val="26"/>
          <w:szCs w:val="26"/>
        </w:rPr>
        <w:tab/>
      </w:r>
      <w:r w:rsidR="007E4518" w:rsidRPr="00196201">
        <w:rPr>
          <w:rFonts w:ascii="Heinemann PC" w:hAnsi="Heinemann PC"/>
          <w:sz w:val="26"/>
          <w:szCs w:val="26"/>
        </w:rPr>
        <w:t>(fiche d’évaluation)</w:t>
      </w:r>
    </w:p>
    <w:p w14:paraId="45C70DF1" w14:textId="77777777" w:rsidR="007E4518" w:rsidRPr="00243E66" w:rsidRDefault="007E4518" w:rsidP="007E4518">
      <w:pPr>
        <w:spacing w:before="360"/>
        <w:rPr>
          <w:rFonts w:ascii="Heinemann PC" w:hAnsi="Heinemann PC"/>
          <w:sz w:val="28"/>
          <w:szCs w:val="28"/>
        </w:rPr>
      </w:pPr>
      <w:r w:rsidRPr="00196201">
        <w:rPr>
          <w:rFonts w:ascii="Heinemann PC" w:hAnsi="Heinemann PC"/>
          <w:b/>
          <w:sz w:val="28"/>
          <w:szCs w:val="28"/>
        </w:rPr>
        <w:t>N</w:t>
      </w:r>
      <w:r>
        <w:rPr>
          <w:rFonts w:ascii="Heinemann PC" w:hAnsi="Heinemann PC"/>
          <w:b/>
          <w:sz w:val="28"/>
          <w:szCs w:val="28"/>
        </w:rPr>
        <w:t xml:space="preserve">om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006EA23C"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010FCA86" w14:textId="77777777">
        <w:trPr>
          <w:trHeight w:val="285"/>
        </w:trPr>
        <w:tc>
          <w:tcPr>
            <w:tcW w:w="3798" w:type="dxa"/>
            <w:shd w:val="clear" w:color="auto" w:fill="auto"/>
            <w:vAlign w:val="center"/>
          </w:tcPr>
          <w:p w14:paraId="2F527672" w14:textId="77777777" w:rsidR="00F82E74" w:rsidRPr="0024587D" w:rsidRDefault="0024587D" w:rsidP="00A13834">
            <w:pPr>
              <w:rPr>
                <w:rFonts w:ascii="Heinemann PC" w:hAnsi="Heinemann PC" w:cs="Arial"/>
                <w:b/>
                <w:sz w:val="20"/>
                <w:szCs w:val="20"/>
              </w:rPr>
            </w:pPr>
            <w:r w:rsidRPr="0024587D">
              <w:rPr>
                <w:rFonts w:ascii="Heinemann PC" w:hAnsi="Heinemann PC" w:cs="Arial"/>
                <w:b/>
                <w:sz w:val="20"/>
                <w:szCs w:val="20"/>
              </w:rPr>
              <w:t>Comparer la longueur d’objets</w:t>
            </w:r>
          </w:p>
        </w:tc>
        <w:tc>
          <w:tcPr>
            <w:tcW w:w="1800" w:type="dxa"/>
            <w:shd w:val="clear" w:color="auto" w:fill="auto"/>
            <w:vAlign w:val="center"/>
          </w:tcPr>
          <w:p w14:paraId="0996B20F" w14:textId="77777777" w:rsidR="00F82E74" w:rsidRPr="0024587D" w:rsidRDefault="0024587D" w:rsidP="00073D33">
            <w:pPr>
              <w:jc w:val="center"/>
              <w:rPr>
                <w:rFonts w:ascii="Heinemann PC" w:hAnsi="Heinemann PC" w:cs="Arial"/>
                <w:b/>
                <w:sz w:val="20"/>
                <w:szCs w:val="20"/>
              </w:rPr>
            </w:pPr>
            <w:r w:rsidRPr="0024587D">
              <w:rPr>
                <w:rFonts w:ascii="Heinemann PC" w:hAnsi="Heinemann PC" w:cs="Arial"/>
                <w:b/>
                <w:sz w:val="20"/>
                <w:szCs w:val="20"/>
              </w:rPr>
              <w:t>Pas encore</w:t>
            </w:r>
          </w:p>
        </w:tc>
        <w:tc>
          <w:tcPr>
            <w:tcW w:w="1530" w:type="dxa"/>
            <w:shd w:val="clear" w:color="auto" w:fill="auto"/>
            <w:vAlign w:val="center"/>
          </w:tcPr>
          <w:p w14:paraId="7539A2BB" w14:textId="77777777" w:rsidR="00F82E74" w:rsidRPr="0024587D" w:rsidRDefault="0024587D" w:rsidP="00073D33">
            <w:pPr>
              <w:jc w:val="center"/>
              <w:rPr>
                <w:rFonts w:ascii="Heinemann PC" w:hAnsi="Heinemann PC" w:cs="Arial"/>
                <w:b/>
                <w:sz w:val="20"/>
                <w:szCs w:val="20"/>
              </w:rPr>
            </w:pPr>
            <w:r w:rsidRPr="0024587D">
              <w:rPr>
                <w:rFonts w:ascii="Heinemann PC" w:hAnsi="Heinemann PC" w:cs="Arial"/>
                <w:b/>
                <w:sz w:val="20"/>
                <w:szCs w:val="20"/>
              </w:rPr>
              <w:t>Parfois</w:t>
            </w:r>
          </w:p>
        </w:tc>
        <w:tc>
          <w:tcPr>
            <w:tcW w:w="1710" w:type="dxa"/>
            <w:shd w:val="clear" w:color="auto" w:fill="auto"/>
            <w:vAlign w:val="center"/>
          </w:tcPr>
          <w:p w14:paraId="3F24C7BF" w14:textId="77777777" w:rsidR="00F82E74" w:rsidRPr="0024587D" w:rsidRDefault="0024587D" w:rsidP="00073D33">
            <w:pPr>
              <w:jc w:val="center"/>
              <w:rPr>
                <w:rFonts w:ascii="Heinemann PC" w:hAnsi="Heinemann PC" w:cs="Arial"/>
                <w:b/>
                <w:sz w:val="20"/>
                <w:szCs w:val="20"/>
              </w:rPr>
            </w:pPr>
            <w:r w:rsidRPr="0024587D">
              <w:rPr>
                <w:rFonts w:ascii="Heinemann PC" w:hAnsi="Heinemann PC" w:cs="Arial"/>
                <w:b/>
                <w:sz w:val="20"/>
                <w:szCs w:val="20"/>
              </w:rPr>
              <w:t>Souvent</w:t>
            </w:r>
          </w:p>
        </w:tc>
      </w:tr>
      <w:tr w:rsidR="00F82E74" w:rsidRPr="00A13834" w14:paraId="301E741D" w14:textId="77777777" w:rsidTr="00A13834">
        <w:trPr>
          <w:trHeight w:val="540"/>
        </w:trPr>
        <w:tc>
          <w:tcPr>
            <w:tcW w:w="3798" w:type="dxa"/>
            <w:shd w:val="clear" w:color="auto" w:fill="auto"/>
            <w:vAlign w:val="center"/>
          </w:tcPr>
          <w:p w14:paraId="55D92BE1" w14:textId="77777777" w:rsidR="00F82E74" w:rsidRPr="0024587D" w:rsidRDefault="0024587D" w:rsidP="00A13834">
            <w:pPr>
              <w:rPr>
                <w:rFonts w:ascii="Heinemann PC" w:hAnsi="Heinemann PC" w:cs="Arial"/>
                <w:sz w:val="20"/>
                <w:szCs w:val="20"/>
              </w:rPr>
            </w:pPr>
            <w:r w:rsidRPr="0024587D">
              <w:rPr>
                <w:rFonts w:ascii="Heinemann PC" w:hAnsi="Heinemann PC" w:cs="Arial"/>
                <w:sz w:val="20"/>
                <w:szCs w:val="20"/>
              </w:rPr>
              <w:t>Établir un point de référence et l’utiliser</w:t>
            </w:r>
          </w:p>
        </w:tc>
        <w:tc>
          <w:tcPr>
            <w:tcW w:w="1800" w:type="dxa"/>
            <w:shd w:val="clear" w:color="auto" w:fill="auto"/>
            <w:vAlign w:val="center"/>
          </w:tcPr>
          <w:p w14:paraId="07752F3C"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35A1BD3B"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18E54F43" w14:textId="77777777" w:rsidR="00F82E74" w:rsidRPr="00A13834" w:rsidRDefault="00F82E74" w:rsidP="00684FBE">
            <w:pPr>
              <w:rPr>
                <w:rFonts w:ascii="Heinemann PC" w:hAnsi="Heinemann PC" w:cs="Arial"/>
                <w:sz w:val="21"/>
                <w:szCs w:val="21"/>
              </w:rPr>
            </w:pPr>
          </w:p>
        </w:tc>
      </w:tr>
      <w:tr w:rsidR="00F82E74" w:rsidRPr="00A13834" w14:paraId="75056260" w14:textId="77777777" w:rsidTr="00A13834">
        <w:trPr>
          <w:trHeight w:val="540"/>
        </w:trPr>
        <w:tc>
          <w:tcPr>
            <w:tcW w:w="3798" w:type="dxa"/>
            <w:shd w:val="clear" w:color="auto" w:fill="auto"/>
            <w:vAlign w:val="center"/>
          </w:tcPr>
          <w:p w14:paraId="1B594DE9" w14:textId="77777777" w:rsidR="00F82E74" w:rsidRPr="0024587D" w:rsidRDefault="0024587D" w:rsidP="00A13834">
            <w:pPr>
              <w:rPr>
                <w:rFonts w:ascii="Heinemann PC" w:hAnsi="Heinemann PC" w:cs="Arial"/>
                <w:sz w:val="20"/>
                <w:szCs w:val="20"/>
              </w:rPr>
            </w:pPr>
            <w:r w:rsidRPr="0024587D">
              <w:rPr>
                <w:rFonts w:ascii="Heinemann PC" w:hAnsi="Heinemann PC" w:cs="Arial"/>
                <w:sz w:val="20"/>
                <w:szCs w:val="20"/>
              </w:rPr>
              <w:t>Comparer la longueur de deux objets</w:t>
            </w:r>
          </w:p>
        </w:tc>
        <w:tc>
          <w:tcPr>
            <w:tcW w:w="1800" w:type="dxa"/>
            <w:shd w:val="clear" w:color="auto" w:fill="auto"/>
            <w:vAlign w:val="center"/>
          </w:tcPr>
          <w:p w14:paraId="4C0EA129"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6849809A"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66D7848F" w14:textId="77777777" w:rsidR="00F82E74" w:rsidRPr="00A13834" w:rsidRDefault="00F82E74" w:rsidP="00684FBE">
            <w:pPr>
              <w:rPr>
                <w:rFonts w:ascii="Heinemann PC" w:hAnsi="Heinemann PC" w:cs="Arial"/>
                <w:sz w:val="21"/>
                <w:szCs w:val="21"/>
              </w:rPr>
            </w:pPr>
          </w:p>
        </w:tc>
      </w:tr>
      <w:tr w:rsidR="00F82E74" w:rsidRPr="00A13834" w14:paraId="216D9009" w14:textId="77777777" w:rsidTr="00A13834">
        <w:trPr>
          <w:trHeight w:val="540"/>
        </w:trPr>
        <w:tc>
          <w:tcPr>
            <w:tcW w:w="3798" w:type="dxa"/>
            <w:shd w:val="clear" w:color="auto" w:fill="auto"/>
            <w:vAlign w:val="center"/>
          </w:tcPr>
          <w:p w14:paraId="6A9BE373" w14:textId="77777777" w:rsidR="00F82E74" w:rsidRPr="0024587D" w:rsidRDefault="0024587D" w:rsidP="00A13834">
            <w:pPr>
              <w:rPr>
                <w:rFonts w:ascii="Heinemann PC" w:hAnsi="Heinemann PC" w:cs="Arial"/>
                <w:sz w:val="20"/>
                <w:szCs w:val="20"/>
              </w:rPr>
            </w:pPr>
            <w:r w:rsidRPr="0024587D">
              <w:rPr>
                <w:rFonts w:ascii="Heinemann PC" w:hAnsi="Heinemann PC" w:cs="Arial"/>
                <w:sz w:val="20"/>
                <w:szCs w:val="20"/>
              </w:rPr>
              <w:t>Décrire la longueur relative de deux objets (plus long, plus court)</w:t>
            </w:r>
          </w:p>
        </w:tc>
        <w:tc>
          <w:tcPr>
            <w:tcW w:w="1800" w:type="dxa"/>
            <w:shd w:val="clear" w:color="auto" w:fill="auto"/>
            <w:vAlign w:val="center"/>
          </w:tcPr>
          <w:p w14:paraId="7971A63D"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18036ED8"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56C01189" w14:textId="77777777" w:rsidR="00F82E74" w:rsidRPr="00A13834" w:rsidRDefault="00F82E74" w:rsidP="00684FBE">
            <w:pPr>
              <w:rPr>
                <w:rFonts w:ascii="Heinemann PC" w:hAnsi="Heinemann PC" w:cs="Arial"/>
                <w:sz w:val="21"/>
                <w:szCs w:val="21"/>
              </w:rPr>
            </w:pPr>
          </w:p>
        </w:tc>
      </w:tr>
      <w:tr w:rsidR="00A13834" w:rsidRPr="00A13834" w14:paraId="3194FAF2" w14:textId="77777777" w:rsidTr="005E3B71">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33B65E4" w14:textId="77777777" w:rsidR="00A13834" w:rsidRPr="0024587D" w:rsidRDefault="0024587D" w:rsidP="00217A93">
            <w:pPr>
              <w:rPr>
                <w:rFonts w:ascii="Heinemann PC" w:hAnsi="Heinemann PC" w:cs="Arial"/>
                <w:b/>
                <w:sz w:val="20"/>
                <w:szCs w:val="20"/>
              </w:rPr>
            </w:pPr>
            <w:r w:rsidRPr="0024587D">
              <w:rPr>
                <w:rFonts w:ascii="Heinemann PC" w:hAnsi="Heinemann PC" w:cs="Arial"/>
                <w:b/>
                <w:sz w:val="20"/>
                <w:szCs w:val="20"/>
              </w:rPr>
              <w:t>Placer des objets par ordre de longueur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8C08D4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F8D881"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E969312" w14:textId="77777777" w:rsidR="00A13834" w:rsidRPr="00A13834" w:rsidRDefault="00A13834" w:rsidP="00217A93">
            <w:pPr>
              <w:rPr>
                <w:rFonts w:ascii="Heinemann PC" w:hAnsi="Heinemann PC" w:cs="Arial"/>
                <w:sz w:val="21"/>
                <w:szCs w:val="21"/>
              </w:rPr>
            </w:pPr>
          </w:p>
        </w:tc>
      </w:tr>
      <w:tr w:rsidR="00A13834" w:rsidRPr="00A13834" w14:paraId="4442E75B"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B6BF4D9" w14:textId="77777777" w:rsidR="00A13834" w:rsidRPr="0024587D" w:rsidRDefault="0024587D" w:rsidP="00A13834">
            <w:pPr>
              <w:rPr>
                <w:rFonts w:ascii="Heinemann PC" w:hAnsi="Heinemann PC" w:cs="Arial"/>
                <w:sz w:val="20"/>
                <w:szCs w:val="20"/>
              </w:rPr>
            </w:pPr>
            <w:r w:rsidRPr="0024587D">
              <w:rPr>
                <w:rFonts w:ascii="Heinemann PC" w:hAnsi="Heinemann PC" w:cs="Arial"/>
                <w:sz w:val="20"/>
                <w:szCs w:val="20"/>
              </w:rPr>
              <w:t>Ordonner deux ou plusieurs objets selon leur longueur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79D07FE"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E4868FA"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AF00028" w14:textId="77777777" w:rsidR="00A13834" w:rsidRPr="00A13834" w:rsidRDefault="00A13834" w:rsidP="00217A93">
            <w:pPr>
              <w:rPr>
                <w:rFonts w:ascii="Heinemann PC" w:hAnsi="Heinemann PC" w:cs="Arial"/>
                <w:sz w:val="21"/>
                <w:szCs w:val="21"/>
              </w:rPr>
            </w:pPr>
          </w:p>
        </w:tc>
      </w:tr>
      <w:tr w:rsidR="00A13834" w:rsidRPr="00A13834" w14:paraId="659A4E3D"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5B26C51" w14:textId="77777777" w:rsidR="00A13834" w:rsidRPr="0024587D" w:rsidRDefault="0024587D" w:rsidP="00A13834">
            <w:pPr>
              <w:rPr>
                <w:rFonts w:ascii="Heinemann PC" w:hAnsi="Heinemann PC" w:cs="Arial"/>
                <w:sz w:val="20"/>
                <w:szCs w:val="20"/>
              </w:rPr>
            </w:pPr>
            <w:r w:rsidRPr="0024587D">
              <w:rPr>
                <w:rFonts w:ascii="Heinemann PC" w:hAnsi="Heinemann PC" w:cs="Arial"/>
                <w:sz w:val="20"/>
                <w:szCs w:val="20"/>
              </w:rPr>
              <w:t>Décrire l’ordre relatif des longueurs (plus long, le plus long, plus court, le plus court, plus grand, le plus grand)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8F24C9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15602"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0FD6F0F" w14:textId="77777777" w:rsidR="00A13834" w:rsidRPr="00A13834" w:rsidRDefault="00A13834" w:rsidP="00217A93">
            <w:pPr>
              <w:rPr>
                <w:rFonts w:ascii="Heinemann PC" w:hAnsi="Heinemann PC" w:cs="Arial"/>
                <w:sz w:val="21"/>
                <w:szCs w:val="21"/>
              </w:rPr>
            </w:pPr>
          </w:p>
        </w:tc>
      </w:tr>
    </w:tbl>
    <w:p w14:paraId="6BB87869" w14:textId="77777777" w:rsidR="00231958" w:rsidRPr="00196201" w:rsidRDefault="00231958" w:rsidP="00231958">
      <w:pPr>
        <w:spacing w:before="180"/>
        <w:rPr>
          <w:rFonts w:ascii="Heinemann PC" w:hAnsi="Heinemann PC"/>
          <w:b/>
          <w:sz w:val="20"/>
          <w:szCs w:val="20"/>
        </w:rPr>
      </w:pPr>
      <w:r w:rsidRPr="00196201">
        <w:rPr>
          <w:rFonts w:ascii="Heinemann PC" w:hAnsi="Heinemann PC"/>
          <w:b/>
          <w:sz w:val="20"/>
          <w:szCs w:val="20"/>
        </w:rPr>
        <w:t>Points forts :</w:t>
      </w:r>
    </w:p>
    <w:p w14:paraId="1EF056D2" w14:textId="77777777" w:rsidR="00263337" w:rsidRPr="00A13834" w:rsidRDefault="00263337" w:rsidP="00263337">
      <w:pPr>
        <w:spacing w:before="180"/>
        <w:rPr>
          <w:rFonts w:ascii="Heinemann PC" w:hAnsi="Heinemann PC"/>
          <w:sz w:val="20"/>
          <w:szCs w:val="20"/>
        </w:rPr>
      </w:pPr>
    </w:p>
    <w:p w14:paraId="053F87BD" w14:textId="77777777" w:rsidR="00263337" w:rsidRDefault="00263337" w:rsidP="00263337">
      <w:pPr>
        <w:spacing w:before="180"/>
        <w:rPr>
          <w:rFonts w:ascii="Heinemann PC" w:hAnsi="Heinemann PC"/>
          <w:sz w:val="20"/>
          <w:szCs w:val="20"/>
        </w:rPr>
      </w:pPr>
    </w:p>
    <w:p w14:paraId="71472224" w14:textId="77777777" w:rsidR="00D72A4F" w:rsidRDefault="00D72A4F" w:rsidP="00263337">
      <w:pPr>
        <w:spacing w:before="180"/>
        <w:rPr>
          <w:rFonts w:ascii="Heinemann PC" w:hAnsi="Heinemann PC"/>
          <w:sz w:val="20"/>
          <w:szCs w:val="20"/>
        </w:rPr>
      </w:pPr>
    </w:p>
    <w:p w14:paraId="50F5C007" w14:textId="77777777" w:rsidR="00D72A4F" w:rsidRDefault="00D72A4F" w:rsidP="00263337">
      <w:pPr>
        <w:spacing w:before="180"/>
        <w:rPr>
          <w:rFonts w:ascii="Heinemann PC" w:hAnsi="Heinemann PC"/>
          <w:sz w:val="20"/>
          <w:szCs w:val="20"/>
        </w:rPr>
      </w:pPr>
    </w:p>
    <w:p w14:paraId="7ED4BD9B" w14:textId="77777777" w:rsidR="00A13834" w:rsidRPr="00A13834" w:rsidRDefault="00A13834" w:rsidP="00263337">
      <w:pPr>
        <w:spacing w:before="180"/>
        <w:rPr>
          <w:rFonts w:ascii="Heinemann PC" w:hAnsi="Heinemann PC"/>
          <w:sz w:val="20"/>
          <w:szCs w:val="20"/>
        </w:rPr>
      </w:pPr>
    </w:p>
    <w:p w14:paraId="427AE72F" w14:textId="77777777" w:rsidR="00231958" w:rsidRPr="00196201" w:rsidRDefault="00231958" w:rsidP="00600E1B">
      <w:pPr>
        <w:spacing w:before="180"/>
        <w:outlineLvl w:val="0"/>
        <w:rPr>
          <w:rFonts w:ascii="Heinemann PC" w:hAnsi="Heinemann PC"/>
          <w:b/>
          <w:sz w:val="20"/>
          <w:szCs w:val="20"/>
        </w:rPr>
      </w:pPr>
      <w:r w:rsidRPr="00196201">
        <w:rPr>
          <w:rFonts w:ascii="Heinemann PC" w:hAnsi="Heinemann PC"/>
          <w:b/>
          <w:sz w:val="20"/>
          <w:szCs w:val="20"/>
        </w:rPr>
        <w:t>Points à améliorer :</w:t>
      </w:r>
    </w:p>
    <w:p w14:paraId="0003C3EE" w14:textId="77777777" w:rsidR="003969B3" w:rsidRPr="00A13834" w:rsidRDefault="003969B3" w:rsidP="003969B3">
      <w:pPr>
        <w:spacing w:before="180"/>
        <w:rPr>
          <w:rFonts w:ascii="Heinemann PC" w:hAnsi="Heinemann PC"/>
          <w:sz w:val="20"/>
          <w:szCs w:val="20"/>
        </w:rPr>
      </w:pPr>
    </w:p>
    <w:p w14:paraId="2B802A60" w14:textId="77777777" w:rsidR="003969B3" w:rsidRDefault="003969B3" w:rsidP="003969B3">
      <w:pPr>
        <w:spacing w:before="180"/>
        <w:rPr>
          <w:rFonts w:ascii="Heinemann PC" w:hAnsi="Heinemann PC"/>
          <w:sz w:val="20"/>
          <w:szCs w:val="20"/>
        </w:rPr>
      </w:pPr>
    </w:p>
    <w:p w14:paraId="6EE65F18" w14:textId="77777777" w:rsidR="00D72A4F" w:rsidRDefault="00D72A4F" w:rsidP="003969B3">
      <w:pPr>
        <w:spacing w:before="180"/>
        <w:rPr>
          <w:rFonts w:ascii="Heinemann PC" w:hAnsi="Heinemann PC"/>
          <w:sz w:val="20"/>
          <w:szCs w:val="20"/>
        </w:rPr>
      </w:pPr>
    </w:p>
    <w:p w14:paraId="16DB088E" w14:textId="77777777" w:rsidR="00D72A4F" w:rsidRPr="00A13834" w:rsidRDefault="00D72A4F" w:rsidP="003969B3">
      <w:pPr>
        <w:spacing w:before="180"/>
        <w:rPr>
          <w:rFonts w:ascii="Heinemann PC" w:hAnsi="Heinemann PC"/>
          <w:sz w:val="20"/>
          <w:szCs w:val="20"/>
        </w:rPr>
      </w:pPr>
    </w:p>
    <w:p w14:paraId="6BE3EFF2" w14:textId="77777777" w:rsidR="003820E1" w:rsidRPr="00A13834" w:rsidRDefault="003820E1" w:rsidP="003969B3">
      <w:pPr>
        <w:spacing w:before="180"/>
        <w:rPr>
          <w:rFonts w:ascii="Heinemann PC" w:hAnsi="Heinemann PC"/>
          <w:sz w:val="20"/>
          <w:szCs w:val="20"/>
        </w:rPr>
      </w:pPr>
    </w:p>
    <w:p w14:paraId="2279183E" w14:textId="77777777"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14:paraId="1AA3C9C8" w14:textId="77777777" w:rsidR="00231958" w:rsidRDefault="00231958" w:rsidP="00600E1B">
      <w:pPr>
        <w:tabs>
          <w:tab w:val="right" w:pos="9240"/>
        </w:tabs>
        <w:outlineLvl w:val="0"/>
        <w:rPr>
          <w:rFonts w:ascii="Heinemann PC" w:hAnsi="Heinemann PC"/>
          <w:b/>
          <w:sz w:val="46"/>
          <w:szCs w:val="46"/>
        </w:rPr>
      </w:pPr>
      <w:r w:rsidRPr="000F0D51">
        <w:rPr>
          <w:rFonts w:ascii="Heinemann PC" w:hAnsi="Heinemann PC"/>
          <w:b/>
          <w:sz w:val="46"/>
          <w:szCs w:val="46"/>
        </w:rPr>
        <w:lastRenderedPageBreak/>
        <w:t>Activités à faire à la maison et lettre</w:t>
      </w:r>
    </w:p>
    <w:p w14:paraId="1880CD88" w14:textId="77777777" w:rsidR="00231958" w:rsidRPr="000F0D51" w:rsidRDefault="00231958" w:rsidP="00231958">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r w:rsidRPr="008B2563">
        <w:rPr>
          <w:rFonts w:ascii="Heinemann PC" w:hAnsi="Heinemann PC"/>
          <w:b/>
          <w:sz w:val="46"/>
          <w:szCs w:val="46"/>
        </w:rPr>
        <w:t>tuteurs</w:t>
      </w:r>
      <w:r w:rsidRPr="00243E66">
        <w:rPr>
          <w:rFonts w:ascii="Heinemann PC" w:hAnsi="Heinemann PC"/>
          <w:b/>
          <w:sz w:val="28"/>
          <w:szCs w:val="28"/>
        </w:rPr>
        <w:tab/>
      </w:r>
      <w:r w:rsidRPr="000F0D51">
        <w:rPr>
          <w:rFonts w:ascii="Heinemann PC" w:hAnsi="Heinemann PC"/>
          <w:b/>
          <w:sz w:val="30"/>
          <w:szCs w:val="30"/>
        </w:rPr>
        <w:t>Fiche reproductible 2</w:t>
      </w:r>
      <w:r>
        <w:rPr>
          <w:rFonts w:ascii="Heinemann PC" w:hAnsi="Heinemann PC"/>
          <w:b/>
          <w:sz w:val="30"/>
          <w:szCs w:val="30"/>
        </w:rPr>
        <w:t>–</w:t>
      </w:r>
      <w:r w:rsidRPr="000F0D51">
        <w:rPr>
          <w:rFonts w:ascii="Heinemann PC" w:hAnsi="Heinemann PC"/>
          <w:b/>
          <w:sz w:val="30"/>
          <w:szCs w:val="30"/>
        </w:rPr>
        <w:t>1</w:t>
      </w:r>
    </w:p>
    <w:p w14:paraId="2059A603" w14:textId="77777777" w:rsidR="00231958" w:rsidRPr="00A13834" w:rsidRDefault="00231958" w:rsidP="00231958">
      <w:pPr>
        <w:pStyle w:val="Body"/>
        <w:tabs>
          <w:tab w:val="left" w:pos="2095"/>
        </w:tabs>
        <w:rPr>
          <w:rFonts w:ascii="Heinemann PC" w:eastAsia="Arial Narrow" w:hAnsi="Heinemann PC" w:cs="Arial Narrow"/>
          <w:sz w:val="24"/>
          <w:szCs w:val="24"/>
          <w:u w:color="000000"/>
        </w:rPr>
      </w:pPr>
    </w:p>
    <w:p w14:paraId="2A427F22" w14:textId="5EBB39AD" w:rsidR="00A47953" w:rsidRPr="00243E66" w:rsidRDefault="00600E1B" w:rsidP="00A47953">
      <w:pPr>
        <w:pStyle w:val="Body"/>
        <w:jc w:val="center"/>
        <w:rPr>
          <w:rFonts w:ascii="Heinemann PC" w:eastAsia="Arial Narrow" w:hAnsi="Heinemann PC" w:cs="Arial Narrow"/>
          <w:sz w:val="24"/>
          <w:szCs w:val="24"/>
          <w:u w:color="000000"/>
        </w:rPr>
        <w:sectPr w:rsidR="00A47953"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mc:AlternateContent>
          <mc:Choice Requires="wps">
            <w:drawing>
              <wp:anchor distT="0" distB="0" distL="114300" distR="114300" simplePos="0" relativeHeight="251659776" behindDoc="0" locked="0" layoutInCell="1" allowOverlap="1" wp14:anchorId="2396AAB9" wp14:editId="5AB4A217">
                <wp:simplePos x="0" y="0"/>
                <wp:positionH relativeFrom="column">
                  <wp:posOffset>590550</wp:posOffset>
                </wp:positionH>
                <wp:positionV relativeFrom="page">
                  <wp:posOffset>1846580</wp:posOffset>
                </wp:positionV>
                <wp:extent cx="4690110" cy="6468745"/>
                <wp:effectExtent l="0" t="0" r="0" b="825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305D21A7" w14:textId="77777777" w:rsidR="00A47953" w:rsidRDefault="00A47953" w:rsidP="00A47953">
                            <w:pPr>
                              <w:rPr>
                                <w:rFonts w:ascii="Heinemann PC" w:hAnsi="Heinemann PC"/>
                                <w:szCs w:val="22"/>
                                <w:u w:color="000000"/>
                                <w:bdr w:val="nil"/>
                              </w:rPr>
                            </w:pPr>
                          </w:p>
                          <w:p w14:paraId="7FE0D290" w14:textId="77777777" w:rsidR="00A47953" w:rsidRPr="00196201" w:rsidRDefault="00A47953" w:rsidP="00A47953">
                            <w:pPr>
                              <w:jc w:val="center"/>
                              <w:rPr>
                                <w:rFonts w:ascii="Heinemann PC" w:hAnsi="Heinemann PC"/>
                                <w:b/>
                                <w:szCs w:val="22"/>
                                <w:u w:color="000000"/>
                                <w:bdr w:val="nil"/>
                              </w:rPr>
                            </w:pPr>
                            <w:r w:rsidRPr="00196201">
                              <w:rPr>
                                <w:rFonts w:ascii="Heinemann PC" w:hAnsi="Heinemann PC"/>
                                <w:b/>
                                <w:szCs w:val="22"/>
                                <w:u w:color="000000"/>
                                <w:bdr w:val="nil"/>
                              </w:rPr>
                              <w:t>Note à l’enseignant(e)</w:t>
                            </w:r>
                          </w:p>
                          <w:p w14:paraId="6EFAE8C7" w14:textId="77777777" w:rsidR="00A47953" w:rsidRDefault="00A47953" w:rsidP="00A47953">
                            <w:pPr>
                              <w:rPr>
                                <w:rFonts w:ascii="Heinemann PC" w:hAnsi="Heinemann PC"/>
                                <w:szCs w:val="22"/>
                                <w:u w:color="000000"/>
                                <w:bdr w:val="nil"/>
                              </w:rPr>
                            </w:pPr>
                          </w:p>
                          <w:p w14:paraId="2AC10DE9" w14:textId="77777777" w:rsidR="0024587D" w:rsidRPr="0024587D" w:rsidRDefault="0024587D" w:rsidP="0024587D">
                            <w:pPr>
                              <w:shd w:val="clear" w:color="auto" w:fill="FFFFFF"/>
                              <w:rPr>
                                <w:rFonts w:ascii="Heinemann PC" w:hAnsi="Heinemann PC" w:cs="Arial"/>
                              </w:rPr>
                            </w:pPr>
                            <w:r w:rsidRPr="0024587D">
                              <w:rPr>
                                <w:rFonts w:ascii="Heinemann PC" w:hAnsi="Heinemann PC" w:cs="Arial"/>
                              </w:rPr>
                              <w:t>Vous pouvez envoyer une lettre aux familles pour leur présenter le livret</w:t>
                            </w:r>
                            <w:r w:rsidR="00A47953" w:rsidRPr="00196201">
                              <w:rPr>
                                <w:rFonts w:ascii="Heinemann PC" w:hAnsi="Heinemann PC" w:cs="Arial"/>
                              </w:rPr>
                              <w:t xml:space="preserve"> </w:t>
                            </w:r>
                            <w:r w:rsidRPr="0024587D">
                              <w:rPr>
                                <w:rFonts w:ascii="Heinemann PC" w:hAnsi="Heinemann PC" w:cs="Arial"/>
                                <w:b/>
                                <w:i/>
                              </w:rPr>
                              <w:t>C’est bien d’être long !</w:t>
                            </w:r>
                            <w:r w:rsidR="00A47953" w:rsidRPr="00196201">
                              <w:rPr>
                                <w:rFonts w:ascii="Heinemann PC" w:hAnsi="Heinemann PC" w:cs="Arial"/>
                              </w:rPr>
                              <w:t xml:space="preserve"> </w:t>
                            </w:r>
                            <w:r w:rsidRPr="0024587D">
                              <w:rPr>
                                <w:rFonts w:ascii="Heinemann PC" w:hAnsi="Heinemann PC" w:cs="Arial"/>
                              </w:rPr>
                              <w:t>et leur proposer quelques activités à faire à la maison avec leur enfant.</w:t>
                            </w:r>
                          </w:p>
                          <w:p w14:paraId="4B3F619C" w14:textId="77777777" w:rsidR="00A47953" w:rsidRPr="0024587D" w:rsidRDefault="0024587D" w:rsidP="0024587D">
                            <w:pPr>
                              <w:shd w:val="clear" w:color="auto" w:fill="FFFFFF"/>
                              <w:rPr>
                                <w:rFonts w:ascii="Heinemann PC" w:hAnsi="Heinemann PC" w:cs="Arial"/>
                              </w:rPr>
                            </w:pPr>
                            <w:r w:rsidRPr="0024587D">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9907FD4" w14:textId="77777777" w:rsidR="00A47953" w:rsidRPr="00435DDE" w:rsidRDefault="00A47953" w:rsidP="00A47953">
                            <w:pPr>
                              <w:shd w:val="clear" w:color="auto" w:fill="FFFFFF"/>
                              <w:rPr>
                                <w:rFonts w:ascii="Heinemann PC" w:hAnsi="Heinemann PC" w:cs="Arial"/>
                              </w:rPr>
                            </w:pPr>
                          </w:p>
                          <w:p w14:paraId="1784BFE9" w14:textId="77777777" w:rsidR="00A47953" w:rsidRPr="0024587D" w:rsidRDefault="0024587D" w:rsidP="00A47953">
                            <w:pPr>
                              <w:shd w:val="clear" w:color="auto" w:fill="FFFFFF"/>
                              <w:rPr>
                                <w:rFonts w:ascii="Heinemann PC" w:hAnsi="Heinemann PC" w:cs="Arial"/>
                              </w:rPr>
                            </w:pPr>
                            <w:r w:rsidRPr="0024587D">
                              <w:rPr>
                                <w:rFonts w:ascii="Heinemann PC" w:hAnsi="Heinemann PC" w:cs="Arial"/>
                              </w:rPr>
                              <w:t>Vous aimeriez peut-être diriger les familles à notre site web</w:t>
                            </w:r>
                            <w:r w:rsidR="00A47953" w:rsidRPr="00196201">
                              <w:rPr>
                                <w:rFonts w:ascii="Heinemann PC" w:hAnsi="Heinemann PC" w:cs="Arial"/>
                              </w:rPr>
                              <w:t xml:space="preserve"> </w:t>
                            </w:r>
                            <w:r w:rsidRPr="0024587D">
                              <w:rPr>
                                <w:rFonts w:ascii="Heinemann PC" w:hAnsi="Heinemann PC" w:cs="Arial"/>
                                <w:u w:val="single"/>
                              </w:rPr>
                              <w:t>www.pearsoncanada.ca/mlb/KM1-FR</w:t>
                            </w:r>
                            <w:r w:rsidR="00A47953" w:rsidRPr="00196201">
                              <w:rPr>
                                <w:rFonts w:ascii="Heinemann PC" w:hAnsi="Heinemann PC" w:cs="Arial"/>
                              </w:rPr>
                              <w:t xml:space="preserve"> </w:t>
                            </w:r>
                            <w:r w:rsidRPr="0024587D">
                              <w:rPr>
                                <w:rFonts w:ascii="Heinemann PC" w:hAnsi="Heinemann PC" w:cs="Arial"/>
                              </w:rPr>
                              <w:t xml:space="preserve">pour essayer de faire une activité interactive. Au besoin, il existe des notes pour les parents / enseignants pour l’activité, qui sont disponibles </w:t>
                            </w:r>
                            <w:r w:rsidR="00F46EF3">
                              <w:rPr>
                                <w:rFonts w:ascii="Heinemann PC" w:hAnsi="Heinemann PC" w:cs="Arial"/>
                              </w:rPr>
                              <w:br/>
                            </w:r>
                            <w:r w:rsidRPr="0024587D">
                              <w:rPr>
                                <w:rFonts w:ascii="Heinemann PC" w:hAnsi="Heinemann PC" w:cs="Arial"/>
                              </w:rPr>
                              <w:t>en anglais.</w:t>
                            </w:r>
                          </w:p>
                          <w:p w14:paraId="5AC30397" w14:textId="77777777" w:rsidR="00A47953" w:rsidRDefault="00A47953" w:rsidP="00A47953">
                            <w:pPr>
                              <w:rPr>
                                <w:rFonts w:ascii="Heinemann PC" w:hAnsi="Heinemann PC" w:cs="Arial"/>
                              </w:rPr>
                            </w:pPr>
                          </w:p>
                          <w:p w14:paraId="066DAFAB" w14:textId="77777777" w:rsidR="00A47953" w:rsidRPr="00196201" w:rsidRDefault="00A47953" w:rsidP="00A47953">
                            <w:pPr>
                              <w:rPr>
                                <w:rFonts w:ascii="Heinemann PC" w:hAnsi="Heinemann PC" w:cs="Arial"/>
                                <w:b/>
                              </w:rPr>
                            </w:pPr>
                            <w:r w:rsidRPr="00196201">
                              <w:rPr>
                                <w:rFonts w:ascii="Heinemann PC" w:hAnsi="Heinemann PC" w:cs="Arial"/>
                                <w:b/>
                              </w:rPr>
                              <w:t>Activity Page 1</w:t>
                            </w:r>
                          </w:p>
                          <w:p w14:paraId="38F8F79B" w14:textId="77777777" w:rsidR="00A47953" w:rsidRPr="0024587D" w:rsidRDefault="0024587D" w:rsidP="00A47953">
                            <w:pPr>
                              <w:rPr>
                                <w:rFonts w:ascii="Heinemann PC" w:hAnsi="Heinemann PC" w:cs="Arial"/>
                                <w:i/>
                              </w:rPr>
                            </w:pPr>
                            <w:r w:rsidRPr="0024587D">
                              <w:rPr>
                                <w:rFonts w:ascii="Heinemann PC" w:hAnsi="Heinemann PC" w:cs="Arial"/>
                                <w:i/>
                              </w:rPr>
                              <w:t>Math Focus: Compare objects by length</w:t>
                            </w:r>
                          </w:p>
                          <w:p w14:paraId="423FCFE6" w14:textId="77777777" w:rsidR="0024587D" w:rsidRPr="0024587D" w:rsidRDefault="0024587D" w:rsidP="0024587D">
                            <w:pPr>
                              <w:numPr>
                                <w:ilvl w:val="0"/>
                                <w:numId w:val="51"/>
                              </w:numPr>
                              <w:rPr>
                                <w:rFonts w:ascii="Heinemann PC" w:hAnsi="Heinemann PC" w:cs="Arial"/>
                              </w:rPr>
                            </w:pPr>
                            <w:r w:rsidRPr="0024587D">
                              <w:rPr>
                                <w:rFonts w:ascii="Heinemann PC" w:hAnsi="Heinemann PC" w:cs="Arial"/>
                              </w:rPr>
                              <w:t>Ask children which path they think is longer.</w:t>
                            </w:r>
                          </w:p>
                          <w:p w14:paraId="2517752F" w14:textId="77777777" w:rsidR="0024587D" w:rsidRPr="0024587D" w:rsidRDefault="0024587D" w:rsidP="0024587D">
                            <w:pPr>
                              <w:numPr>
                                <w:ilvl w:val="0"/>
                                <w:numId w:val="51"/>
                              </w:numPr>
                              <w:rPr>
                                <w:rFonts w:ascii="Heinemann PC" w:hAnsi="Heinemann PC" w:cs="Arial"/>
                              </w:rPr>
                            </w:pPr>
                            <w:r w:rsidRPr="0024587D">
                              <w:rPr>
                                <w:rFonts w:ascii="Heinemann PC" w:hAnsi="Heinemann PC" w:cs="Arial"/>
                              </w:rPr>
                              <w:t xml:space="preserve">Have children find the length of each path by counting </w:t>
                            </w:r>
                            <w:r w:rsidR="00407707">
                              <w:rPr>
                                <w:rFonts w:ascii="Heinemann PC" w:hAnsi="Heinemann PC" w:cs="Arial"/>
                              </w:rPr>
                              <w:br/>
                            </w:r>
                            <w:r w:rsidRPr="0024587D">
                              <w:rPr>
                                <w:rFonts w:ascii="Heinemann PC" w:hAnsi="Heinemann PC" w:cs="Arial"/>
                              </w:rPr>
                              <w:t>the spaces between the pegs.</w:t>
                            </w:r>
                          </w:p>
                          <w:p w14:paraId="0FF7629F" w14:textId="77777777" w:rsidR="00A47953" w:rsidRDefault="0024587D" w:rsidP="0024587D">
                            <w:pPr>
                              <w:numPr>
                                <w:ilvl w:val="0"/>
                                <w:numId w:val="51"/>
                              </w:numPr>
                              <w:rPr>
                                <w:rFonts w:ascii="Heinemann PC" w:hAnsi="Heinemann PC" w:cs="Arial"/>
                              </w:rPr>
                            </w:pPr>
                            <w:r w:rsidRPr="0024587D">
                              <w:rPr>
                                <w:rFonts w:ascii="Heinemann PC" w:hAnsi="Heinemann PC" w:cs="Arial"/>
                              </w:rPr>
                              <w:t>Prompt children to go to the next page.</w:t>
                            </w:r>
                          </w:p>
                          <w:p w14:paraId="208F195F" w14:textId="77777777" w:rsidR="00A47953" w:rsidRDefault="00A47953" w:rsidP="00A47953">
                            <w:pPr>
                              <w:rPr>
                                <w:rFonts w:ascii="Heinemann PC" w:hAnsi="Heinemann PC" w:cs="Arial"/>
                              </w:rPr>
                            </w:pPr>
                          </w:p>
                          <w:p w14:paraId="2CCD206A" w14:textId="77777777" w:rsidR="00A47953" w:rsidRPr="00196201" w:rsidRDefault="00A47953" w:rsidP="00A47953">
                            <w:pPr>
                              <w:rPr>
                                <w:rFonts w:ascii="Heinemann PC" w:hAnsi="Heinemann PC" w:cs="Arial"/>
                                <w:b/>
                              </w:rPr>
                            </w:pPr>
                            <w:r w:rsidRPr="00196201">
                              <w:rPr>
                                <w:rFonts w:ascii="Heinemann PC" w:hAnsi="Heinemann PC" w:cs="Arial"/>
                                <w:b/>
                              </w:rPr>
                              <w:t xml:space="preserve">Activity Page </w:t>
                            </w:r>
                            <w:r>
                              <w:rPr>
                                <w:rFonts w:ascii="Heinemann PC" w:hAnsi="Heinemann PC" w:cs="Arial"/>
                                <w:b/>
                              </w:rPr>
                              <w:t>2</w:t>
                            </w:r>
                          </w:p>
                          <w:p w14:paraId="5461403F" w14:textId="77777777" w:rsidR="00EF0C5C" w:rsidRPr="00EF0C5C" w:rsidRDefault="00EF0C5C" w:rsidP="00EF0C5C">
                            <w:pPr>
                              <w:rPr>
                                <w:rFonts w:ascii="Heinemann PC" w:hAnsi="Heinemann PC" w:cs="Arial"/>
                                <w:i/>
                              </w:rPr>
                            </w:pPr>
                            <w:r w:rsidRPr="00EF0C5C">
                              <w:rPr>
                                <w:rFonts w:ascii="Heinemann PC" w:hAnsi="Heinemann PC" w:cs="Arial"/>
                                <w:i/>
                              </w:rPr>
                              <w:t>Math Focus: Compare objects by length</w:t>
                            </w:r>
                          </w:p>
                          <w:p w14:paraId="31EAA481" w14:textId="77777777" w:rsidR="00EF0C5C" w:rsidRPr="00EF0C5C" w:rsidRDefault="00EF0C5C" w:rsidP="00EF0C5C">
                            <w:pPr>
                              <w:numPr>
                                <w:ilvl w:val="0"/>
                                <w:numId w:val="51"/>
                              </w:numPr>
                              <w:rPr>
                                <w:rFonts w:ascii="Heinemann PC" w:hAnsi="Heinemann PC" w:cs="Arial"/>
                              </w:rPr>
                            </w:pPr>
                            <w:r w:rsidRPr="00EF0C5C">
                              <w:rPr>
                                <w:rFonts w:ascii="Heinemann PC" w:hAnsi="Heinemann PC" w:cs="Arial"/>
                              </w:rPr>
                              <w:t>Ask children to find the length of the path.</w:t>
                            </w:r>
                          </w:p>
                          <w:p w14:paraId="11B5A6C2" w14:textId="77777777" w:rsidR="00EF0C5C" w:rsidRPr="00EF0C5C" w:rsidRDefault="00EF0C5C" w:rsidP="00EF0C5C">
                            <w:pPr>
                              <w:numPr>
                                <w:ilvl w:val="0"/>
                                <w:numId w:val="51"/>
                              </w:numPr>
                              <w:rPr>
                                <w:rFonts w:ascii="Heinemann PC" w:hAnsi="Heinemann PC" w:cs="Arial"/>
                              </w:rPr>
                            </w:pPr>
                            <w:r w:rsidRPr="00EF0C5C">
                              <w:rPr>
                                <w:rFonts w:ascii="Heinemann PC" w:hAnsi="Heinemann PC" w:cs="Arial"/>
                              </w:rPr>
                              <w:t>Model how to make a path by dragging elastics of the same colour to the geoboard and then stretching them between pegs to form straight lines.</w:t>
                            </w:r>
                          </w:p>
                          <w:p w14:paraId="00CB154E" w14:textId="77777777" w:rsidR="00A47953" w:rsidRPr="00196201" w:rsidRDefault="00EF0C5C" w:rsidP="00EF0C5C">
                            <w:pPr>
                              <w:numPr>
                                <w:ilvl w:val="0"/>
                                <w:numId w:val="51"/>
                              </w:numPr>
                              <w:rPr>
                                <w:rFonts w:ascii="Heinemann PC" w:hAnsi="Heinemann PC" w:cs="Arial"/>
                              </w:rPr>
                            </w:pPr>
                            <w:r w:rsidRPr="00EF0C5C">
                              <w:rPr>
                                <w:rFonts w:ascii="Heinemann PC" w:hAnsi="Heinemann PC" w:cs="Arial"/>
                              </w:rPr>
                              <w:t>Invite children to make a path that is longer than the one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6AAB9"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7uHDwCAAB9BAAADgAAAGRycy9lMm9Eb2MueG1srFTfb9owEH6ftP/B8vsIQSltI0LFWjFNQm0l&#10;mPpsHJtEi32ebUjYX7+zEyjr9lT1xTnffb5f311md51qyEFYV4MuaDoaUyI0h7LWu4L+2Cy/3FDi&#10;PNMla0CLgh6Fo3fzz59mrcnFBCpoSmEJOtEub01BK+9NniSOV0IxNwIjNBolWMU8Xu0uKS1r0btq&#10;ksl4PE1asKWxwIVzqH3ojXQe/UspuH+S0glPmoJibj6eNp7bcCbzGct3lpmq5kMa7B1ZKFZrDHp2&#10;9cA8I3tb/+NK1dyCA+lHHFQCUtZcxBqwmnT8ppp1xYyItWBznDm3yX2cW/54eLakLgs6mVKimUKO&#10;NqLz5Ct0ZHIV+tMalyNsbRDoO9Qjz7FWZ1bAfzqEJBeY/oFDdOhHJ60KX6yU4EOk4HhuewjDUZlN&#10;b8dpiiaOtmk2vbnOYuDk9bmxzn8ToEgQCmqR15gCO6ycDwmw/AQJ0TQs66aJ3Db6LwUCe42Iw9G/&#10;ZjmmMjgKlfTJB8l3225owRbKI3bAQj9DzvBljcmsmPPPzOLQYAG4CP4JD9lAW1AYJEoqsL//pw94&#10;5BKtlLQ4hAV1v/bMCkqa7xpZvk2zLExtvGRX1xO82EvL9tKi9+oecM5TXDnDoxjwvjmJ0oJ6wX1Z&#10;hKhoYppj7IL6k3jv+9XAfeNisYggnFPD/EqvDT8RH1q96V6YNQMfHvv3CKdxZfkbWnpsz8Ni70HW&#10;kbPQ4L6rwwThjEcqh30MS3R5j6jXv8b8DwAAAP//AwBQSwMEFAAGAAgAAAAhAFfLo/3fAAAACwEA&#10;AA8AAABkcnMvZG93bnJldi54bWxMj8FKxDAURfeC/xCe4M5JZorDtDYdRBgUcWOdD8g0sSltXkqT&#10;tNWv97nS5eNd7j2nPK5uYLOZQudRwnYjgBlsvO6wlXD+ON0dgIWoUKvBo5HwZQIcq+urUhXaL/hu&#10;5jq2jEowFEqCjXEsOA+NNU6FjR8N0u/TT05FOqeW60ktVO4GvhNiz53qkBasGs2TNU1fJyfhlJ5f&#10;3PzN0/haNwvasU/nt17K25v18QFYNGv8C8MvPqFDRUwXn1AHNkjIM1KJEna5IAUKHLLtHtiFkpnI&#10;74FXJf/vUP0AAAD//wMAUEsBAi0AFAAGAAgAAAAhAOSZw8D7AAAA4QEAABMAAAAAAAAAAAAAAAAA&#10;AAAAAFtDb250ZW50X1R5cGVzXS54bWxQSwECLQAUAAYACAAAACEAI7Jq4dcAAACUAQAACwAAAAAA&#10;AAAAAAAAAAAsAQAAX3JlbHMvLnJlbHNQSwECLQAUAAYACAAAACEA1m7uHDwCAAB9BAAADgAAAAAA&#10;AAAAAAAAAAAsAgAAZHJzL2Uyb0RvYy54bWxQSwECLQAUAAYACAAAACEAV8uj/d8AAAALAQAADwAA&#10;AAAAAAAAAAAAAACUBAAAZHJzL2Rvd25yZXYueG1sUEsFBgAAAAAEAAQA8wAAAKAFAAAAAA==&#10;" filled="f" stroked="f">
                <v:path arrowok="t"/>
                <v:textbox>
                  <w:txbxContent>
                    <w:p w14:paraId="305D21A7" w14:textId="77777777" w:rsidR="00A47953" w:rsidRDefault="00A47953" w:rsidP="00A47953">
                      <w:pPr>
                        <w:rPr>
                          <w:rFonts w:ascii="Heinemann PC" w:hAnsi="Heinemann PC"/>
                          <w:szCs w:val="22"/>
                          <w:u w:color="000000"/>
                          <w:bdr w:val="nil"/>
                        </w:rPr>
                      </w:pPr>
                    </w:p>
                    <w:p w14:paraId="7FE0D290" w14:textId="77777777" w:rsidR="00A47953" w:rsidRPr="00196201" w:rsidRDefault="00A47953" w:rsidP="00A47953">
                      <w:pPr>
                        <w:jc w:val="center"/>
                        <w:rPr>
                          <w:rFonts w:ascii="Heinemann PC" w:hAnsi="Heinemann PC"/>
                          <w:b/>
                          <w:szCs w:val="22"/>
                          <w:u w:color="000000"/>
                          <w:bdr w:val="nil"/>
                        </w:rPr>
                      </w:pPr>
                      <w:r w:rsidRPr="00196201">
                        <w:rPr>
                          <w:rFonts w:ascii="Heinemann PC" w:hAnsi="Heinemann PC"/>
                          <w:b/>
                          <w:szCs w:val="22"/>
                          <w:u w:color="000000"/>
                          <w:bdr w:val="nil"/>
                        </w:rPr>
                        <w:t>Note à l’enseignant(e)</w:t>
                      </w:r>
                    </w:p>
                    <w:p w14:paraId="6EFAE8C7" w14:textId="77777777" w:rsidR="00A47953" w:rsidRDefault="00A47953" w:rsidP="00A47953">
                      <w:pPr>
                        <w:rPr>
                          <w:rFonts w:ascii="Heinemann PC" w:hAnsi="Heinemann PC"/>
                          <w:szCs w:val="22"/>
                          <w:u w:color="000000"/>
                          <w:bdr w:val="nil"/>
                        </w:rPr>
                      </w:pPr>
                    </w:p>
                    <w:p w14:paraId="2AC10DE9" w14:textId="77777777" w:rsidR="0024587D" w:rsidRPr="0024587D" w:rsidRDefault="0024587D" w:rsidP="0024587D">
                      <w:pPr>
                        <w:shd w:val="clear" w:color="auto" w:fill="FFFFFF"/>
                        <w:rPr>
                          <w:rFonts w:ascii="Heinemann PC" w:hAnsi="Heinemann PC" w:cs="Arial"/>
                        </w:rPr>
                      </w:pPr>
                      <w:r w:rsidRPr="0024587D">
                        <w:rPr>
                          <w:rFonts w:ascii="Heinemann PC" w:hAnsi="Heinemann PC" w:cs="Arial"/>
                        </w:rPr>
                        <w:t>Vous pouvez envoyer une lettre aux familles pour leur présenter le livret</w:t>
                      </w:r>
                      <w:r w:rsidR="00A47953" w:rsidRPr="00196201">
                        <w:rPr>
                          <w:rFonts w:ascii="Heinemann PC" w:hAnsi="Heinemann PC" w:cs="Arial"/>
                        </w:rPr>
                        <w:t xml:space="preserve"> </w:t>
                      </w:r>
                      <w:r w:rsidRPr="0024587D">
                        <w:rPr>
                          <w:rFonts w:ascii="Heinemann PC" w:hAnsi="Heinemann PC" w:cs="Arial"/>
                          <w:b/>
                          <w:i/>
                        </w:rPr>
                        <w:t>C’est bien d’être long !</w:t>
                      </w:r>
                      <w:r w:rsidR="00A47953" w:rsidRPr="00196201">
                        <w:rPr>
                          <w:rFonts w:ascii="Heinemann PC" w:hAnsi="Heinemann PC" w:cs="Arial"/>
                        </w:rPr>
                        <w:t xml:space="preserve"> </w:t>
                      </w:r>
                      <w:r w:rsidRPr="0024587D">
                        <w:rPr>
                          <w:rFonts w:ascii="Heinemann PC" w:hAnsi="Heinemann PC" w:cs="Arial"/>
                        </w:rPr>
                        <w:t>et leur proposer quelques activités à faire à la maison avec leur enfant.</w:t>
                      </w:r>
                    </w:p>
                    <w:p w14:paraId="4B3F619C" w14:textId="77777777" w:rsidR="00A47953" w:rsidRPr="0024587D" w:rsidRDefault="0024587D" w:rsidP="0024587D">
                      <w:pPr>
                        <w:shd w:val="clear" w:color="auto" w:fill="FFFFFF"/>
                        <w:rPr>
                          <w:rFonts w:ascii="Heinemann PC" w:hAnsi="Heinemann PC" w:cs="Arial"/>
                        </w:rPr>
                      </w:pPr>
                      <w:r w:rsidRPr="0024587D">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9907FD4" w14:textId="77777777" w:rsidR="00A47953" w:rsidRPr="00435DDE" w:rsidRDefault="00A47953" w:rsidP="00A47953">
                      <w:pPr>
                        <w:shd w:val="clear" w:color="auto" w:fill="FFFFFF"/>
                        <w:rPr>
                          <w:rFonts w:ascii="Heinemann PC" w:hAnsi="Heinemann PC" w:cs="Arial"/>
                        </w:rPr>
                      </w:pPr>
                    </w:p>
                    <w:p w14:paraId="1784BFE9" w14:textId="77777777" w:rsidR="00A47953" w:rsidRPr="0024587D" w:rsidRDefault="0024587D" w:rsidP="00A47953">
                      <w:pPr>
                        <w:shd w:val="clear" w:color="auto" w:fill="FFFFFF"/>
                        <w:rPr>
                          <w:rFonts w:ascii="Heinemann PC" w:hAnsi="Heinemann PC" w:cs="Arial"/>
                        </w:rPr>
                      </w:pPr>
                      <w:r w:rsidRPr="0024587D">
                        <w:rPr>
                          <w:rFonts w:ascii="Heinemann PC" w:hAnsi="Heinemann PC" w:cs="Arial"/>
                        </w:rPr>
                        <w:t>Vous aimeriez peut-être diriger les familles à notre site web</w:t>
                      </w:r>
                      <w:r w:rsidR="00A47953" w:rsidRPr="00196201">
                        <w:rPr>
                          <w:rFonts w:ascii="Heinemann PC" w:hAnsi="Heinemann PC" w:cs="Arial"/>
                        </w:rPr>
                        <w:t xml:space="preserve"> </w:t>
                      </w:r>
                      <w:r w:rsidRPr="0024587D">
                        <w:rPr>
                          <w:rFonts w:ascii="Heinemann PC" w:hAnsi="Heinemann PC" w:cs="Arial"/>
                          <w:u w:val="single"/>
                        </w:rPr>
                        <w:t>www.pearsoncanada.ca/mlb/KM1-FR</w:t>
                      </w:r>
                      <w:r w:rsidR="00A47953" w:rsidRPr="00196201">
                        <w:rPr>
                          <w:rFonts w:ascii="Heinemann PC" w:hAnsi="Heinemann PC" w:cs="Arial"/>
                        </w:rPr>
                        <w:t xml:space="preserve"> </w:t>
                      </w:r>
                      <w:r w:rsidRPr="0024587D">
                        <w:rPr>
                          <w:rFonts w:ascii="Heinemann PC" w:hAnsi="Heinemann PC" w:cs="Arial"/>
                        </w:rPr>
                        <w:t xml:space="preserve">pour essayer de faire une activité interactive. Au besoin, il existe des notes pour les parents / enseignants pour l’activité, qui sont disponibles </w:t>
                      </w:r>
                      <w:r w:rsidR="00F46EF3">
                        <w:rPr>
                          <w:rFonts w:ascii="Heinemann PC" w:hAnsi="Heinemann PC" w:cs="Arial"/>
                        </w:rPr>
                        <w:br/>
                      </w:r>
                      <w:r w:rsidRPr="0024587D">
                        <w:rPr>
                          <w:rFonts w:ascii="Heinemann PC" w:hAnsi="Heinemann PC" w:cs="Arial"/>
                        </w:rPr>
                        <w:t>en anglais.</w:t>
                      </w:r>
                    </w:p>
                    <w:p w14:paraId="5AC30397" w14:textId="77777777" w:rsidR="00A47953" w:rsidRDefault="00A47953" w:rsidP="00A47953">
                      <w:pPr>
                        <w:rPr>
                          <w:rFonts w:ascii="Heinemann PC" w:hAnsi="Heinemann PC" w:cs="Arial"/>
                        </w:rPr>
                      </w:pPr>
                    </w:p>
                    <w:p w14:paraId="066DAFAB" w14:textId="77777777" w:rsidR="00A47953" w:rsidRPr="00196201" w:rsidRDefault="00A47953" w:rsidP="00A47953">
                      <w:pPr>
                        <w:rPr>
                          <w:rFonts w:ascii="Heinemann PC" w:hAnsi="Heinemann PC" w:cs="Arial"/>
                          <w:b/>
                        </w:rPr>
                      </w:pPr>
                      <w:r w:rsidRPr="00196201">
                        <w:rPr>
                          <w:rFonts w:ascii="Heinemann PC" w:hAnsi="Heinemann PC" w:cs="Arial"/>
                          <w:b/>
                        </w:rPr>
                        <w:t>Activity Page 1</w:t>
                      </w:r>
                    </w:p>
                    <w:p w14:paraId="38F8F79B" w14:textId="77777777" w:rsidR="00A47953" w:rsidRPr="0024587D" w:rsidRDefault="0024587D" w:rsidP="00A47953">
                      <w:pPr>
                        <w:rPr>
                          <w:rFonts w:ascii="Heinemann PC" w:hAnsi="Heinemann PC" w:cs="Arial"/>
                          <w:i/>
                        </w:rPr>
                      </w:pPr>
                      <w:r w:rsidRPr="0024587D">
                        <w:rPr>
                          <w:rFonts w:ascii="Heinemann PC" w:hAnsi="Heinemann PC" w:cs="Arial"/>
                          <w:i/>
                        </w:rPr>
                        <w:t>Math Focus: Compare objects by length</w:t>
                      </w:r>
                    </w:p>
                    <w:p w14:paraId="423FCFE6" w14:textId="77777777" w:rsidR="0024587D" w:rsidRPr="0024587D" w:rsidRDefault="0024587D" w:rsidP="0024587D">
                      <w:pPr>
                        <w:numPr>
                          <w:ilvl w:val="0"/>
                          <w:numId w:val="51"/>
                        </w:numPr>
                        <w:rPr>
                          <w:rFonts w:ascii="Heinemann PC" w:hAnsi="Heinemann PC" w:cs="Arial"/>
                        </w:rPr>
                      </w:pPr>
                      <w:r w:rsidRPr="0024587D">
                        <w:rPr>
                          <w:rFonts w:ascii="Heinemann PC" w:hAnsi="Heinemann PC" w:cs="Arial"/>
                        </w:rPr>
                        <w:t>Ask children which path they think is longer.</w:t>
                      </w:r>
                    </w:p>
                    <w:p w14:paraId="2517752F" w14:textId="77777777" w:rsidR="0024587D" w:rsidRPr="0024587D" w:rsidRDefault="0024587D" w:rsidP="0024587D">
                      <w:pPr>
                        <w:numPr>
                          <w:ilvl w:val="0"/>
                          <w:numId w:val="51"/>
                        </w:numPr>
                        <w:rPr>
                          <w:rFonts w:ascii="Heinemann PC" w:hAnsi="Heinemann PC" w:cs="Arial"/>
                        </w:rPr>
                      </w:pPr>
                      <w:r w:rsidRPr="0024587D">
                        <w:rPr>
                          <w:rFonts w:ascii="Heinemann PC" w:hAnsi="Heinemann PC" w:cs="Arial"/>
                        </w:rPr>
                        <w:t xml:space="preserve">Have children find the length of each path by counting </w:t>
                      </w:r>
                      <w:r w:rsidR="00407707">
                        <w:rPr>
                          <w:rFonts w:ascii="Heinemann PC" w:hAnsi="Heinemann PC" w:cs="Arial"/>
                        </w:rPr>
                        <w:br/>
                      </w:r>
                      <w:r w:rsidRPr="0024587D">
                        <w:rPr>
                          <w:rFonts w:ascii="Heinemann PC" w:hAnsi="Heinemann PC" w:cs="Arial"/>
                        </w:rPr>
                        <w:t>the spaces between the pegs.</w:t>
                      </w:r>
                    </w:p>
                    <w:p w14:paraId="0FF7629F" w14:textId="77777777" w:rsidR="00A47953" w:rsidRDefault="0024587D" w:rsidP="0024587D">
                      <w:pPr>
                        <w:numPr>
                          <w:ilvl w:val="0"/>
                          <w:numId w:val="51"/>
                        </w:numPr>
                        <w:rPr>
                          <w:rFonts w:ascii="Heinemann PC" w:hAnsi="Heinemann PC" w:cs="Arial"/>
                        </w:rPr>
                      </w:pPr>
                      <w:r w:rsidRPr="0024587D">
                        <w:rPr>
                          <w:rFonts w:ascii="Heinemann PC" w:hAnsi="Heinemann PC" w:cs="Arial"/>
                        </w:rPr>
                        <w:t>Prompt children to go to the next page.</w:t>
                      </w:r>
                    </w:p>
                    <w:p w14:paraId="208F195F" w14:textId="77777777" w:rsidR="00A47953" w:rsidRDefault="00A47953" w:rsidP="00A47953">
                      <w:pPr>
                        <w:rPr>
                          <w:rFonts w:ascii="Heinemann PC" w:hAnsi="Heinemann PC" w:cs="Arial"/>
                        </w:rPr>
                      </w:pPr>
                    </w:p>
                    <w:p w14:paraId="2CCD206A" w14:textId="77777777" w:rsidR="00A47953" w:rsidRPr="00196201" w:rsidRDefault="00A47953" w:rsidP="00A47953">
                      <w:pPr>
                        <w:rPr>
                          <w:rFonts w:ascii="Heinemann PC" w:hAnsi="Heinemann PC" w:cs="Arial"/>
                          <w:b/>
                        </w:rPr>
                      </w:pPr>
                      <w:r w:rsidRPr="00196201">
                        <w:rPr>
                          <w:rFonts w:ascii="Heinemann PC" w:hAnsi="Heinemann PC" w:cs="Arial"/>
                          <w:b/>
                        </w:rPr>
                        <w:t xml:space="preserve">Activity Page </w:t>
                      </w:r>
                      <w:r>
                        <w:rPr>
                          <w:rFonts w:ascii="Heinemann PC" w:hAnsi="Heinemann PC" w:cs="Arial"/>
                          <w:b/>
                        </w:rPr>
                        <w:t>2</w:t>
                      </w:r>
                    </w:p>
                    <w:p w14:paraId="5461403F" w14:textId="77777777" w:rsidR="00EF0C5C" w:rsidRPr="00EF0C5C" w:rsidRDefault="00EF0C5C" w:rsidP="00EF0C5C">
                      <w:pPr>
                        <w:rPr>
                          <w:rFonts w:ascii="Heinemann PC" w:hAnsi="Heinemann PC" w:cs="Arial"/>
                          <w:i/>
                        </w:rPr>
                      </w:pPr>
                      <w:r w:rsidRPr="00EF0C5C">
                        <w:rPr>
                          <w:rFonts w:ascii="Heinemann PC" w:hAnsi="Heinemann PC" w:cs="Arial"/>
                          <w:i/>
                        </w:rPr>
                        <w:t>Math Focus: Compare objects by length</w:t>
                      </w:r>
                    </w:p>
                    <w:p w14:paraId="31EAA481" w14:textId="77777777" w:rsidR="00EF0C5C" w:rsidRPr="00EF0C5C" w:rsidRDefault="00EF0C5C" w:rsidP="00EF0C5C">
                      <w:pPr>
                        <w:numPr>
                          <w:ilvl w:val="0"/>
                          <w:numId w:val="51"/>
                        </w:numPr>
                        <w:rPr>
                          <w:rFonts w:ascii="Heinemann PC" w:hAnsi="Heinemann PC" w:cs="Arial"/>
                        </w:rPr>
                      </w:pPr>
                      <w:r w:rsidRPr="00EF0C5C">
                        <w:rPr>
                          <w:rFonts w:ascii="Heinemann PC" w:hAnsi="Heinemann PC" w:cs="Arial"/>
                        </w:rPr>
                        <w:t>Ask children to find the length of the path.</w:t>
                      </w:r>
                    </w:p>
                    <w:p w14:paraId="11B5A6C2" w14:textId="77777777" w:rsidR="00EF0C5C" w:rsidRPr="00EF0C5C" w:rsidRDefault="00EF0C5C" w:rsidP="00EF0C5C">
                      <w:pPr>
                        <w:numPr>
                          <w:ilvl w:val="0"/>
                          <w:numId w:val="51"/>
                        </w:numPr>
                        <w:rPr>
                          <w:rFonts w:ascii="Heinemann PC" w:hAnsi="Heinemann PC" w:cs="Arial"/>
                        </w:rPr>
                      </w:pPr>
                      <w:r w:rsidRPr="00EF0C5C">
                        <w:rPr>
                          <w:rFonts w:ascii="Heinemann PC" w:hAnsi="Heinemann PC" w:cs="Arial"/>
                        </w:rPr>
                        <w:t>Model how to make a path by dragging elastics of the same colour to the geoboard and then stretching them between pegs to form straight lines.</w:t>
                      </w:r>
                    </w:p>
                    <w:p w14:paraId="00CB154E" w14:textId="77777777" w:rsidR="00A47953" w:rsidRPr="00196201" w:rsidRDefault="00EF0C5C" w:rsidP="00EF0C5C">
                      <w:pPr>
                        <w:numPr>
                          <w:ilvl w:val="0"/>
                          <w:numId w:val="51"/>
                        </w:numPr>
                        <w:rPr>
                          <w:rFonts w:ascii="Heinemann PC" w:hAnsi="Heinemann PC" w:cs="Arial"/>
                        </w:rPr>
                      </w:pPr>
                      <w:r w:rsidRPr="00EF0C5C">
                        <w:rPr>
                          <w:rFonts w:ascii="Heinemann PC" w:hAnsi="Heinemann PC" w:cs="Arial"/>
                        </w:rPr>
                        <w:t>Invite children to make a path that is longer than the one shown.</w:t>
                      </w: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66204981" wp14:editId="19DD9578">
            <wp:extent cx="5932805" cy="7846695"/>
            <wp:effectExtent l="0" t="0" r="10795" b="1905"/>
            <wp:docPr id="3" name="Picture 3"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FamilyFrame_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7846695"/>
                    </a:xfrm>
                    <a:prstGeom prst="rect">
                      <a:avLst/>
                    </a:prstGeom>
                    <a:noFill/>
                    <a:ln>
                      <a:noFill/>
                    </a:ln>
                  </pic:spPr>
                </pic:pic>
              </a:graphicData>
            </a:graphic>
          </wp:inline>
        </w:drawing>
      </w:r>
    </w:p>
    <w:p w14:paraId="5413FE1D" w14:textId="77777777" w:rsidR="001F09F6" w:rsidRDefault="001F09F6" w:rsidP="00600E1B">
      <w:pPr>
        <w:tabs>
          <w:tab w:val="right" w:pos="9240"/>
        </w:tabs>
        <w:outlineLvl w:val="0"/>
        <w:rPr>
          <w:rFonts w:ascii="Heinemann PC" w:hAnsi="Heinemann PC"/>
          <w:b/>
          <w:sz w:val="46"/>
          <w:szCs w:val="46"/>
        </w:rPr>
      </w:pPr>
      <w:r w:rsidRPr="000F0D51">
        <w:rPr>
          <w:rFonts w:ascii="Heinemann PC" w:hAnsi="Heinemann PC"/>
          <w:b/>
          <w:sz w:val="46"/>
          <w:szCs w:val="46"/>
        </w:rPr>
        <w:lastRenderedPageBreak/>
        <w:t>Activités à faire à la maison et lettre</w:t>
      </w:r>
    </w:p>
    <w:p w14:paraId="1E08724F" w14:textId="77777777" w:rsidR="001F09F6" w:rsidRPr="000F0D51" w:rsidRDefault="001F09F6" w:rsidP="001F09F6">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r w:rsidRPr="008B2563">
        <w:rPr>
          <w:rFonts w:ascii="Heinemann PC" w:hAnsi="Heinemann PC"/>
          <w:b/>
          <w:sz w:val="46"/>
          <w:szCs w:val="46"/>
        </w:rPr>
        <w:t>tuteurs</w:t>
      </w:r>
      <w:r w:rsidRPr="00243E66">
        <w:rPr>
          <w:rFonts w:ascii="Heinemann PC" w:hAnsi="Heinemann PC"/>
          <w:b/>
          <w:sz w:val="28"/>
          <w:szCs w:val="28"/>
        </w:rPr>
        <w:tab/>
      </w:r>
      <w:r w:rsidRPr="000F0D51">
        <w:rPr>
          <w:rFonts w:ascii="Heinemann PC" w:hAnsi="Heinemann PC"/>
          <w:b/>
          <w:sz w:val="30"/>
          <w:szCs w:val="30"/>
        </w:rPr>
        <w:t>Fiche reproductible 2</w:t>
      </w:r>
      <w:r>
        <w:rPr>
          <w:rFonts w:ascii="Heinemann PC" w:hAnsi="Heinemann PC"/>
          <w:b/>
          <w:sz w:val="30"/>
          <w:szCs w:val="30"/>
        </w:rPr>
        <w:t>–2</w:t>
      </w:r>
    </w:p>
    <w:p w14:paraId="4515F706" w14:textId="77777777" w:rsidR="001F09F6" w:rsidRDefault="001F09F6" w:rsidP="001F09F6">
      <w:pPr>
        <w:tabs>
          <w:tab w:val="right" w:pos="9240"/>
        </w:tabs>
        <w:rPr>
          <w:rFonts w:ascii="Heinemann PC" w:hAnsi="Heinemann PC" w:cs="Arial"/>
        </w:rPr>
      </w:pPr>
    </w:p>
    <w:p w14:paraId="76B26F1A" w14:textId="77777777" w:rsidR="001F09F6" w:rsidRPr="005278F7" w:rsidRDefault="001F09F6" w:rsidP="001F09F6">
      <w:pPr>
        <w:shd w:val="clear" w:color="auto" w:fill="FFFFFF"/>
        <w:rPr>
          <w:rFonts w:ascii="Heinemann PC" w:hAnsi="Heinemann PC" w:cs="Arial"/>
        </w:rPr>
      </w:pPr>
      <w:r w:rsidRPr="005278F7">
        <w:rPr>
          <w:rFonts w:ascii="Heinemann PC" w:hAnsi="Heinemann PC" w:cs="Arial"/>
        </w:rPr>
        <w:t>Chers parents / tuteurs,</w:t>
      </w:r>
    </w:p>
    <w:p w14:paraId="365D350D" w14:textId="77777777" w:rsidR="001F09F6" w:rsidRPr="00B91776" w:rsidRDefault="001F09F6" w:rsidP="001F09F6">
      <w:pPr>
        <w:shd w:val="clear" w:color="auto" w:fill="FFFFFF"/>
        <w:rPr>
          <w:rFonts w:ascii="Heinemann PC" w:hAnsi="Heinemann PC" w:cs="Arial"/>
        </w:rPr>
      </w:pPr>
    </w:p>
    <w:p w14:paraId="30C91043" w14:textId="77777777" w:rsidR="001F09F6" w:rsidRPr="0062180C" w:rsidRDefault="0062180C" w:rsidP="0062180C">
      <w:pPr>
        <w:pStyle w:val="MNnospace"/>
        <w:rPr>
          <w:rFonts w:ascii="Heinemann PC" w:hAnsi="Heinemann PC" w:cs="Arial"/>
          <w:color w:val="auto"/>
          <w:sz w:val="24"/>
          <w:szCs w:val="24"/>
        </w:rPr>
      </w:pPr>
      <w:r w:rsidRPr="0062180C">
        <w:rPr>
          <w:rFonts w:ascii="Heinemann PC" w:hAnsi="Heinemann PC" w:cs="Arial"/>
          <w:b/>
          <w:i/>
          <w:color w:val="auto"/>
          <w:sz w:val="24"/>
          <w:szCs w:val="24"/>
        </w:rPr>
        <w:t>C’est bien d’être long !</w:t>
      </w:r>
      <w:r w:rsidRPr="0062180C">
        <w:rPr>
          <w:rFonts w:ascii="Heinemann PC" w:hAnsi="Heinemann PC" w:cs="Arial"/>
          <w:color w:val="auto"/>
          <w:sz w:val="24"/>
          <w:szCs w:val="24"/>
        </w:rPr>
        <w:t xml:space="preserve"> propose aux élèves des conversations, des recherches et des activités qui les aideront à approfondir leur compréhension de ce concept mathématique fondamental : « Plusieurs objets ont des attributs que l’on peut mesurer et comparer ».</w:t>
      </w:r>
      <w:r>
        <w:rPr>
          <w:rFonts w:ascii="Heinemann PC" w:hAnsi="Heinemann PC" w:cs="Arial"/>
          <w:color w:val="auto"/>
          <w:sz w:val="24"/>
          <w:szCs w:val="24"/>
        </w:rPr>
        <w:t xml:space="preserve"> </w:t>
      </w:r>
      <w:r w:rsidRPr="0062180C">
        <w:rPr>
          <w:rFonts w:ascii="Heinemann PC" w:hAnsi="Heinemann PC" w:cs="Arial"/>
          <w:color w:val="auto"/>
          <w:sz w:val="24"/>
          <w:szCs w:val="24"/>
        </w:rPr>
        <w:t>Nous avons mis l’accent sur ces compétences : comparer et ordonner des longueurs. Nous vous suggérons ces activités à effectuer à la maison avec votre enfant.</w:t>
      </w:r>
    </w:p>
    <w:p w14:paraId="2C819A55" w14:textId="77777777" w:rsidR="001F09F6" w:rsidRPr="00F91A59" w:rsidRDefault="001F09F6" w:rsidP="00D633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30A6701" w14:textId="77777777" w:rsidR="001F09F6" w:rsidRPr="00D2125E" w:rsidRDefault="00D2125E" w:rsidP="001F09F6">
      <w:pPr>
        <w:tabs>
          <w:tab w:val="right" w:pos="9240"/>
        </w:tabs>
        <w:rPr>
          <w:rFonts w:ascii="Heinemann PC" w:hAnsi="Heinemann PC" w:cs="TimesNewRomanPSStd-Regular"/>
          <w:bCs/>
          <w:color w:val="000000"/>
        </w:rPr>
      </w:pPr>
      <w:r w:rsidRPr="00D2125E">
        <w:rPr>
          <w:rFonts w:ascii="Heinemann PC" w:hAnsi="Heinemann PC" w:cs="TimesNewRomanPSStd-Regular"/>
          <w:b/>
          <w:color w:val="000000"/>
          <w:lang w:val="en-CA"/>
        </w:rPr>
        <w:t>Lire l’histoire</w:t>
      </w:r>
      <w:r>
        <w:rPr>
          <w:rFonts w:ascii="Heinemann PC" w:hAnsi="Heinemann PC" w:cs="TimesNewRomanPSStd-Regular"/>
          <w:b/>
          <w:color w:val="000000"/>
          <w:lang w:val="en-CA"/>
        </w:rPr>
        <w:t xml:space="preserve"> </w:t>
      </w:r>
      <w:r w:rsidR="001F09F6" w:rsidRPr="008567AE">
        <w:rPr>
          <w:rFonts w:ascii="Heinemann PC" w:hAnsi="Heinemann PC" w:cs="TimesNewRomanPSStd-Regular"/>
          <w:b/>
          <w:color w:val="000000"/>
          <w:lang w:val="en-CA"/>
        </w:rPr>
        <w:t>:</w:t>
      </w:r>
      <w:r w:rsidR="001F09F6" w:rsidRPr="00B91776">
        <w:rPr>
          <w:rFonts w:ascii="Heinemann PC" w:hAnsi="Heinemann PC" w:cs="TimesNewRomanPSStd-Regular"/>
          <w:b/>
          <w:bCs/>
          <w:color w:val="000000"/>
          <w:lang w:val="en-CA"/>
        </w:rPr>
        <w:t xml:space="preserve"> </w:t>
      </w:r>
      <w:r w:rsidRPr="00D2125E">
        <w:rPr>
          <w:rFonts w:ascii="Heinemann PC" w:hAnsi="Heinemann PC" w:cs="TimesNewRomanPSStd-Regular"/>
          <w:bCs/>
          <w:color w:val="000000"/>
        </w:rPr>
        <w:t>En lisant cette histoire, amusez-vous à prédire si Sylvie rencontrera des amis serpents qui sont plus longs, de même longueur ou plus courts qu’elle. Après la lecture, procurez-vous quelques petits objets (des cuillères, des fourchettes, des crayons) et comparez leur longueur (plus grands, de même longueur ou plus courts) à celle de la bûche sur la Grille de mathématiques. Avant d’aligner les objets pour comparer leur longueur, demandez à votre enfant de faire une estimation. Vous pouvez ensuite placer les objets en ordre, du plus petit au plus grand.</w:t>
      </w:r>
    </w:p>
    <w:p w14:paraId="411E46B6" w14:textId="77777777" w:rsidR="001F09F6" w:rsidRPr="00F91A59" w:rsidRDefault="001F09F6" w:rsidP="00D633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18B9A8C" w14:textId="77777777" w:rsidR="001F09F6" w:rsidRPr="00E4130C" w:rsidRDefault="00E4130C" w:rsidP="001F09F6">
      <w:pPr>
        <w:tabs>
          <w:tab w:val="right" w:pos="9240"/>
        </w:tabs>
        <w:rPr>
          <w:rFonts w:ascii="Heinemann PC" w:hAnsi="Heinemann PC" w:cs="TimesNewRomanPSStd-Regular"/>
          <w:color w:val="000000"/>
          <w:spacing w:val="-2"/>
        </w:rPr>
      </w:pPr>
      <w:r w:rsidRPr="00E4130C">
        <w:rPr>
          <w:rFonts w:ascii="Heinemann PC" w:hAnsi="Heinemann PC" w:cs="TimesNewRomanPSStd-Regular"/>
          <w:b/>
          <w:color w:val="000000"/>
          <w:spacing w:val="-2"/>
          <w:lang w:val="en-CA"/>
        </w:rPr>
        <w:t>Il est grand, elle est plus grande, il est le plus grand</w:t>
      </w:r>
      <w:r w:rsidR="001F09F6" w:rsidRPr="008567AE">
        <w:rPr>
          <w:rFonts w:ascii="Heinemann PC" w:hAnsi="Heinemann PC" w:cs="TimesNewRomanPSStd-Regular"/>
          <w:b/>
          <w:color w:val="000000"/>
          <w:spacing w:val="-2"/>
          <w:lang w:val="en-CA"/>
        </w:rPr>
        <w:t xml:space="preserve"> :</w:t>
      </w:r>
      <w:r w:rsidR="001F09F6" w:rsidRPr="00786FA3">
        <w:rPr>
          <w:rFonts w:ascii="Heinemann PC" w:hAnsi="Heinemann PC" w:cs="TimesNewRomanPSStd-Regular"/>
          <w:b/>
          <w:color w:val="000000"/>
          <w:spacing w:val="-2"/>
          <w:lang w:val="en-CA"/>
        </w:rPr>
        <w:t xml:space="preserve"> </w:t>
      </w:r>
      <w:r w:rsidRPr="00E4130C">
        <w:rPr>
          <w:rFonts w:ascii="Heinemann PC" w:hAnsi="Heinemann PC" w:cs="TimesNewRomanPSStd-Regular"/>
          <w:color w:val="000000"/>
          <w:spacing w:val="-2"/>
        </w:rPr>
        <w:t>Demandez à votre enfant de vous aider à comparer et ordonner les membres de votre famille en fonction de leur taille. Qui est le plus grand (le moins grand, de même taille) ? Commencez par la famille immédiate et ajoutez des membres de la famille étendue ou des amis à votre liste de personnes à ordonner selon leur taille.</w:t>
      </w:r>
    </w:p>
    <w:p w14:paraId="23B4C2F4" w14:textId="77777777" w:rsidR="001F09F6" w:rsidRPr="00F91A59" w:rsidRDefault="001F09F6" w:rsidP="00D633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8A7D92A" w14:textId="77777777" w:rsidR="001F09F6" w:rsidRPr="00D633B8" w:rsidRDefault="00E4130C" w:rsidP="001F09F6">
      <w:pPr>
        <w:tabs>
          <w:tab w:val="right" w:pos="9240"/>
        </w:tabs>
        <w:rPr>
          <w:rFonts w:ascii="Heinemann PC" w:hAnsi="Heinemann PC" w:cs="TimesNewRomanPSStd-Regular"/>
          <w:color w:val="000000"/>
        </w:rPr>
      </w:pPr>
      <w:r w:rsidRPr="00D633B8">
        <w:rPr>
          <w:rFonts w:ascii="Heinemann PC" w:hAnsi="Heinemann PC" w:cs="TimesNewRomanPSStd-Regular"/>
          <w:b/>
          <w:color w:val="000000"/>
          <w:lang w:val="en-CA"/>
        </w:rPr>
        <w:t>Comparer des mesures</w:t>
      </w:r>
      <w:r w:rsidR="001F09F6" w:rsidRPr="00D633B8">
        <w:rPr>
          <w:rFonts w:ascii="Heinemann PC" w:hAnsi="Heinemann PC" w:cs="TimesNewRomanPSStd-Regular"/>
          <w:b/>
          <w:color w:val="000000"/>
          <w:lang w:val="en-CA"/>
        </w:rPr>
        <w:t xml:space="preserve"> : </w:t>
      </w:r>
      <w:r w:rsidRPr="00D633B8">
        <w:rPr>
          <w:rFonts w:ascii="Heinemann PC" w:hAnsi="Heinemann PC" w:cs="TimesNewRomanPSStd-Regular"/>
          <w:color w:val="000000"/>
        </w:rPr>
        <w:t xml:space="preserve">Incitez votre enfant à estimer des mesures en lui demandant : </w:t>
      </w:r>
      <w:r w:rsidRPr="00D44C69">
        <w:rPr>
          <w:rFonts w:ascii="Heinemann PC" w:hAnsi="Heinemann PC" w:cs="TimesNewRomanPSStd-Regular"/>
          <w:b/>
          <w:color w:val="000000"/>
        </w:rPr>
        <w:t>Penses-tu que tes deux bras étirés sont plus longs ou plus courts que le plus grand pas que tu peux faire ?</w:t>
      </w:r>
      <w:r w:rsidRPr="00D633B8">
        <w:rPr>
          <w:rFonts w:ascii="Heinemann PC" w:hAnsi="Heinemann PC" w:cs="TimesNewRomanPSStd-Regular"/>
          <w:color w:val="000000"/>
        </w:rPr>
        <w:t xml:space="preserve"> Donnez-lui une corde ou un ruban qu’il ou elle pourra utiliser pour faire sa comparaison. Demandez-lui : </w:t>
      </w:r>
      <w:r w:rsidRPr="00D44C69">
        <w:rPr>
          <w:rFonts w:ascii="Heinemann PC" w:hAnsi="Heinemann PC" w:cs="TimesNewRomanPSStd-Regular"/>
          <w:b/>
          <w:color w:val="000000"/>
        </w:rPr>
        <w:t>Comment peux-tu utiliser cette (corde) pour savoir ce qui est le plus long ? Est-ce que je peux t’aider à mesurer ?</w:t>
      </w:r>
    </w:p>
    <w:p w14:paraId="0A4307E3" w14:textId="77777777" w:rsidR="001F09F6" w:rsidRPr="00F91A59" w:rsidRDefault="001F09F6" w:rsidP="00D633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8924AF5" w14:textId="77777777" w:rsidR="00F73E34" w:rsidRPr="00F73E34" w:rsidRDefault="00F73E34" w:rsidP="00F73E34">
      <w:pPr>
        <w:tabs>
          <w:tab w:val="right" w:pos="9240"/>
        </w:tabs>
        <w:rPr>
          <w:rFonts w:ascii="Heinemann PC" w:hAnsi="Heinemann PC" w:cs="TimesNewRomanPSStd-Regular"/>
          <w:color w:val="000000"/>
          <w:spacing w:val="-2"/>
        </w:rPr>
      </w:pPr>
      <w:r w:rsidRPr="00F73E34">
        <w:rPr>
          <w:rFonts w:ascii="Heinemann PC" w:hAnsi="Heinemann PC" w:cs="TimesNewRomanPSStd-Regular"/>
          <w:b/>
          <w:color w:val="000000"/>
          <w:spacing w:val="-2"/>
          <w:lang w:val="en-CA"/>
        </w:rPr>
        <w:t>Des lignes ondulées</w:t>
      </w:r>
      <w:r w:rsidRPr="008567AE">
        <w:rPr>
          <w:rFonts w:ascii="Heinemann PC" w:hAnsi="Heinemann PC" w:cs="TimesNewRomanPSStd-Regular"/>
          <w:b/>
          <w:color w:val="000000"/>
          <w:spacing w:val="-2"/>
          <w:lang w:val="en-CA"/>
        </w:rPr>
        <w:t xml:space="preserve"> :</w:t>
      </w:r>
      <w:r w:rsidRPr="00A43E79">
        <w:rPr>
          <w:rFonts w:ascii="Heinemann PC" w:hAnsi="Heinemann PC" w:cs="TimesNewRomanPSStd-Regular"/>
          <w:b/>
          <w:color w:val="000000"/>
          <w:spacing w:val="-2"/>
          <w:lang w:val="en-CA"/>
        </w:rPr>
        <w:t xml:space="preserve"> </w:t>
      </w:r>
      <w:r w:rsidRPr="00F73E34">
        <w:rPr>
          <w:rFonts w:ascii="Heinemann PC" w:hAnsi="Heinemann PC" w:cs="TimesNewRomanPSStd-Regular"/>
          <w:color w:val="000000"/>
          <w:spacing w:val="-2"/>
        </w:rPr>
        <w:t>Tracez deux lignes ondulées sur une feuille de papier. Demandez à votre enfant quelle ligne lui semble la plus longue et laquelle lui semble la plus courte. Discutez de la méthode à utiliser pour le savoir. En classe, nous avons utilisé des cordes pour solutionner ce type de problème. Si votre enfant suggère une autre méthode, essayez-la et appréciez la façon dont il entend résoudre le problème.</w:t>
      </w:r>
    </w:p>
    <w:p w14:paraId="2F527B63" w14:textId="77777777" w:rsidR="00F73E34" w:rsidRPr="00F91A59" w:rsidRDefault="00F73E34" w:rsidP="00D633B8">
      <w:pPr>
        <w:spacing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A544B67" w14:textId="77777777" w:rsidR="001F09F6" w:rsidRPr="00A43E79" w:rsidRDefault="001F09F6" w:rsidP="00600E1B">
      <w:pPr>
        <w:tabs>
          <w:tab w:val="right" w:pos="9240"/>
        </w:tabs>
        <w:outlineLvl w:val="0"/>
        <w:rPr>
          <w:rFonts w:ascii="Heinemann PC" w:hAnsi="Heinemann PC"/>
        </w:rPr>
      </w:pPr>
      <w:r w:rsidRPr="008567AE">
        <w:rPr>
          <w:rFonts w:ascii="Heinemann PC" w:hAnsi="Heinemann PC"/>
        </w:rPr>
        <w:t>Sincèrement,</w:t>
      </w:r>
      <w:r w:rsidR="00D633B8">
        <w:rPr>
          <w:rFonts w:ascii="Heinemann PC" w:hAnsi="Heinemann PC"/>
        </w:rPr>
        <w:t xml:space="preserve"> </w:t>
      </w:r>
      <w:r w:rsidRPr="00B91776">
        <w:rPr>
          <w:rFonts w:ascii="Heinemann PC" w:hAnsi="Heinemann PC"/>
        </w:rPr>
        <w:t>___________________________</w:t>
      </w:r>
    </w:p>
    <w:p w14:paraId="5EDD5800" w14:textId="77777777" w:rsidR="001F09F6" w:rsidRPr="00A43E79" w:rsidRDefault="001F09F6" w:rsidP="001F09F6">
      <w:pPr>
        <w:tabs>
          <w:tab w:val="right" w:pos="9240"/>
        </w:tabs>
        <w:rPr>
          <w:rFonts w:ascii="Heinemann PC" w:hAnsi="Heinemann PC"/>
        </w:rPr>
        <w:sectPr w:rsidR="001F09F6" w:rsidRPr="00A43E79" w:rsidSect="00435DDE">
          <w:footerReference w:type="default" r:id="rId10"/>
          <w:pgSz w:w="12240" w:h="15840"/>
          <w:pgMar w:top="720" w:right="1500" w:bottom="1200" w:left="1500" w:header="720" w:footer="720" w:gutter="0"/>
          <w:cols w:space="708"/>
          <w:docGrid w:linePitch="360"/>
        </w:sectPr>
      </w:pPr>
    </w:p>
    <w:p w14:paraId="6C85F0EF" w14:textId="77777777" w:rsidR="00C303EE" w:rsidRPr="00D2207C" w:rsidRDefault="00C303EE" w:rsidP="00C303EE">
      <w:pPr>
        <w:tabs>
          <w:tab w:val="right" w:pos="9240"/>
        </w:tabs>
        <w:rPr>
          <w:rFonts w:ascii="Heinemann PC" w:hAnsi="Heinemann PC"/>
          <w:b/>
          <w:sz w:val="28"/>
          <w:szCs w:val="28"/>
        </w:rPr>
      </w:pPr>
      <w:r w:rsidRPr="00D2207C">
        <w:rPr>
          <w:rFonts w:ascii="Heinemann PC" w:hAnsi="Heinemann PC"/>
          <w:b/>
          <w:sz w:val="40"/>
          <w:szCs w:val="40"/>
        </w:rPr>
        <w:lastRenderedPageBreak/>
        <w:t>Connecting Home and School</w:t>
      </w:r>
      <w:r>
        <w:rPr>
          <w:rFonts w:ascii="Heinemann PC" w:hAnsi="Heinemann PC"/>
          <w:b/>
          <w:sz w:val="46"/>
          <w:szCs w:val="46"/>
        </w:rPr>
        <w:tab/>
      </w:r>
      <w:r w:rsidRPr="00D2207C">
        <w:rPr>
          <w:rFonts w:ascii="Heinemann PC" w:hAnsi="Heinemann PC"/>
          <w:b/>
          <w:sz w:val="28"/>
          <w:szCs w:val="28"/>
        </w:rPr>
        <w:t>Fiche reproductible 2</w:t>
      </w:r>
      <w:r>
        <w:rPr>
          <w:rFonts w:ascii="Heinemann PC" w:hAnsi="Heinemann PC"/>
          <w:b/>
          <w:sz w:val="36"/>
          <w:szCs w:val="36"/>
        </w:rPr>
        <w:t>–</w:t>
      </w:r>
      <w:r>
        <w:rPr>
          <w:rFonts w:ascii="Heinemann PC" w:hAnsi="Heinemann PC"/>
          <w:b/>
          <w:sz w:val="28"/>
          <w:szCs w:val="28"/>
        </w:rPr>
        <w:t>3</w:t>
      </w:r>
    </w:p>
    <w:p w14:paraId="6978E11B" w14:textId="77777777" w:rsidR="00435DDE" w:rsidRDefault="00435DDE" w:rsidP="00435DDE">
      <w:pPr>
        <w:tabs>
          <w:tab w:val="right" w:pos="9240"/>
        </w:tabs>
        <w:rPr>
          <w:rFonts w:ascii="Heinemann PC" w:hAnsi="Heinemann PC" w:cs="Arial"/>
        </w:rPr>
      </w:pPr>
    </w:p>
    <w:p w14:paraId="5D60B262" w14:textId="77777777"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14:paraId="61A830D1" w14:textId="77777777" w:rsidR="00435DDE" w:rsidRPr="00B91776" w:rsidRDefault="00435DDE" w:rsidP="00435DDE">
      <w:pPr>
        <w:shd w:val="clear" w:color="auto" w:fill="FFFFFF"/>
        <w:rPr>
          <w:rFonts w:ascii="Heinemann PC" w:hAnsi="Heinemann PC" w:cs="Arial"/>
        </w:rPr>
      </w:pPr>
    </w:p>
    <w:p w14:paraId="0C65AC41" w14:textId="77777777" w:rsidR="00435DDE" w:rsidRPr="00CC7EAD" w:rsidRDefault="00CC7EAD" w:rsidP="00435DDE">
      <w:pPr>
        <w:pStyle w:val="MNnospace"/>
        <w:rPr>
          <w:rFonts w:ascii="Heinemann PC" w:hAnsi="Heinemann PC" w:cs="Arial"/>
          <w:color w:val="auto"/>
          <w:sz w:val="24"/>
          <w:szCs w:val="24"/>
        </w:rPr>
      </w:pPr>
      <w:r w:rsidRPr="00CC7EAD">
        <w:rPr>
          <w:rFonts w:ascii="Heinemann PC" w:hAnsi="Heinemann PC" w:cs="Arial"/>
          <w:color w:val="auto"/>
          <w:sz w:val="24"/>
          <w:szCs w:val="24"/>
        </w:rPr>
        <w:t xml:space="preserve">We have been working on </w:t>
      </w:r>
      <w:r w:rsidRPr="00CC7EAD">
        <w:rPr>
          <w:rFonts w:ascii="Heinemann PC" w:hAnsi="Heinemann PC" w:cs="Arial"/>
          <w:b/>
          <w:i/>
          <w:color w:val="auto"/>
          <w:sz w:val="24"/>
          <w:szCs w:val="24"/>
        </w:rPr>
        <w:t>To Be Long</w:t>
      </w:r>
      <w:r w:rsidRPr="00CC7EAD">
        <w:rPr>
          <w:rFonts w:ascii="Heinemann PC" w:hAnsi="Heinemann PC" w:cs="Arial"/>
          <w:color w:val="auto"/>
          <w:sz w:val="24"/>
          <w:szCs w:val="24"/>
        </w:rPr>
        <w:t>, which engages children in conversations, investigations, and activities that help to develop their understanding of the big math idea that “Many things in our world have attributes that can be measured and compared.” Particular focus is placed on comparing by length and ordering by length. Try this activity at home with your child.</w:t>
      </w:r>
    </w:p>
    <w:p w14:paraId="338DE36D" w14:textId="77777777"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55A8DB5" w14:textId="77777777" w:rsidR="00435DDE" w:rsidRPr="00CC7EAD"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CC7EAD" w:rsidRPr="00CC7EAD">
        <w:rPr>
          <w:rFonts w:ascii="Heinemann PC" w:hAnsi="Heinemann PC" w:cs="TimesNewRomanPSStd-Regular"/>
          <w:bCs/>
          <w:color w:val="000000"/>
        </w:rPr>
        <w:t xml:space="preserve">As you read the story, enjoy predicting whether Sally will find out </w:t>
      </w:r>
      <w:r w:rsidR="00802951" w:rsidRPr="00802951">
        <w:rPr>
          <w:rFonts w:ascii="Heinemann PC" w:hAnsi="Heinemann PC" w:cs="TimesNewRomanPSStd-Regular"/>
          <w:bCs/>
          <w:color w:val="000000"/>
        </w:rPr>
        <w:t>whether</w:t>
      </w:r>
      <w:r w:rsidR="00CC7EAD" w:rsidRPr="00CC7EAD">
        <w:rPr>
          <w:rFonts w:ascii="Heinemann PC" w:hAnsi="Heinemann PC" w:cs="TimesNewRomanPSStd-Regular"/>
          <w:bCs/>
          <w:color w:val="000000"/>
        </w:rPr>
        <w:t xml:space="preserve"> she is longer</w:t>
      </w:r>
      <w:r w:rsidR="003770D9">
        <w:rPr>
          <w:rFonts w:ascii="Heinemann PC" w:hAnsi="Heinemann PC" w:cs="TimesNewRomanPSStd-Regular"/>
          <w:bCs/>
          <w:color w:val="000000"/>
        </w:rPr>
        <w:t xml:space="preserve"> </w:t>
      </w:r>
      <w:r w:rsidR="003770D9" w:rsidRPr="003770D9">
        <w:rPr>
          <w:rFonts w:ascii="Heinemann PC" w:hAnsi="Heinemann PC" w:cs="TimesNewRomanPSStd-Regular"/>
          <w:bCs/>
          <w:color w:val="000000"/>
        </w:rPr>
        <w:t>than</w:t>
      </w:r>
      <w:r w:rsidR="00CC7EAD" w:rsidRPr="00CC7EAD">
        <w:rPr>
          <w:rFonts w:ascii="Heinemann PC" w:hAnsi="Heinemann PC" w:cs="TimesNewRomanPSStd-Regular"/>
          <w:bCs/>
          <w:color w:val="000000"/>
        </w:rPr>
        <w:t>, shorter</w:t>
      </w:r>
      <w:r w:rsidR="003770D9">
        <w:rPr>
          <w:rFonts w:ascii="Heinemann PC" w:hAnsi="Heinemann PC" w:cs="TimesNewRomanPSStd-Regular"/>
          <w:bCs/>
          <w:color w:val="000000"/>
        </w:rPr>
        <w:t xml:space="preserve"> </w:t>
      </w:r>
      <w:r w:rsidR="003770D9" w:rsidRPr="003770D9">
        <w:rPr>
          <w:rFonts w:ascii="Heinemann PC" w:hAnsi="Heinemann PC" w:cs="TimesNewRomanPSStd-Regular"/>
          <w:bCs/>
          <w:color w:val="000000"/>
        </w:rPr>
        <w:t>than</w:t>
      </w:r>
      <w:r w:rsidR="00CC7EAD" w:rsidRPr="00CC7EAD">
        <w:rPr>
          <w:rFonts w:ascii="Heinemann PC" w:hAnsi="Heinemann PC" w:cs="TimesNewRomanPSStd-Regular"/>
          <w:bCs/>
          <w:color w:val="000000"/>
        </w:rPr>
        <w:t>, or the same length as the friends she meets. After you read, you might collect a few small objects (</w:t>
      </w:r>
      <w:r w:rsidR="002E499C" w:rsidRPr="002E499C">
        <w:rPr>
          <w:rFonts w:ascii="Heinemann PC" w:hAnsi="Heinemann PC" w:cs="TimesNewRomanPSStd-Regular"/>
          <w:bCs/>
          <w:color w:val="000000"/>
        </w:rPr>
        <w:t>e.g.,</w:t>
      </w:r>
      <w:r w:rsidR="00CC7EAD" w:rsidRPr="00CC7EAD">
        <w:rPr>
          <w:rFonts w:ascii="Heinemann PC" w:hAnsi="Heinemann PC" w:cs="TimesNewRomanPSStd-Regular"/>
          <w:bCs/>
          <w:color w:val="000000"/>
        </w:rPr>
        <w:t xml:space="preserve"> spoons, forks, pencils, and crayons) and use the Math Mat on the inside back cover of the book to find out </w:t>
      </w:r>
      <w:r w:rsidR="00940591" w:rsidRPr="00940591">
        <w:rPr>
          <w:rFonts w:ascii="Heinemann PC" w:hAnsi="Heinemann PC" w:cs="TimesNewRomanPSStd-Regular"/>
          <w:bCs/>
          <w:color w:val="000000"/>
        </w:rPr>
        <w:t>whether</w:t>
      </w:r>
      <w:r w:rsidR="00940591">
        <w:rPr>
          <w:rFonts w:ascii="Heinemann PC" w:hAnsi="Heinemann PC" w:cs="TimesNewRomanPSStd-Regular"/>
          <w:bCs/>
          <w:color w:val="000000"/>
        </w:rPr>
        <w:t xml:space="preserve"> </w:t>
      </w:r>
      <w:r w:rsidR="00CC7EAD" w:rsidRPr="00CC7EAD">
        <w:rPr>
          <w:rFonts w:ascii="Heinemann PC" w:hAnsi="Heinemann PC" w:cs="TimesNewRomanPSStd-Regular"/>
          <w:bCs/>
          <w:color w:val="000000"/>
        </w:rPr>
        <w:t>they are longer</w:t>
      </w:r>
      <w:r w:rsidR="000173DF">
        <w:rPr>
          <w:rFonts w:ascii="Heinemann PC" w:hAnsi="Heinemann PC" w:cs="TimesNewRomanPSStd-Regular"/>
          <w:bCs/>
          <w:color w:val="000000"/>
        </w:rPr>
        <w:t xml:space="preserve"> </w:t>
      </w:r>
      <w:r w:rsidR="000173DF" w:rsidRPr="000173DF">
        <w:rPr>
          <w:rFonts w:ascii="Heinemann PC" w:hAnsi="Heinemann PC" w:cs="TimesNewRomanPSStd-Regular"/>
          <w:bCs/>
          <w:color w:val="000000"/>
        </w:rPr>
        <w:t>than</w:t>
      </w:r>
      <w:r w:rsidR="00CC7EAD" w:rsidRPr="00CC7EAD">
        <w:rPr>
          <w:rFonts w:ascii="Heinemann PC" w:hAnsi="Heinemann PC" w:cs="TimesNewRomanPSStd-Regular"/>
          <w:bCs/>
          <w:color w:val="000000"/>
        </w:rPr>
        <w:t>, shorter</w:t>
      </w:r>
      <w:r w:rsidR="000173DF">
        <w:rPr>
          <w:rFonts w:ascii="Heinemann PC" w:hAnsi="Heinemann PC" w:cs="TimesNewRomanPSStd-Regular"/>
          <w:bCs/>
          <w:color w:val="000000"/>
        </w:rPr>
        <w:t xml:space="preserve"> </w:t>
      </w:r>
      <w:r w:rsidR="000173DF" w:rsidRPr="000173DF">
        <w:rPr>
          <w:rFonts w:ascii="Heinemann PC" w:hAnsi="Heinemann PC" w:cs="TimesNewRomanPSStd-Regular"/>
          <w:bCs/>
          <w:color w:val="000000"/>
        </w:rPr>
        <w:t>than</w:t>
      </w:r>
      <w:r w:rsidR="00CC7EAD" w:rsidRPr="00CC7EAD">
        <w:rPr>
          <w:rFonts w:ascii="Heinemann PC" w:hAnsi="Heinemann PC" w:cs="TimesNewRomanPSStd-Regular"/>
          <w:bCs/>
          <w:color w:val="000000"/>
        </w:rPr>
        <w:t>, or the same length as the log. Before aligning the objects, ask your child to estimate whether the object is longer, shorter, or the same length. You might then also put them in order from shortest to longest.</w:t>
      </w:r>
    </w:p>
    <w:p w14:paraId="5DFB5309" w14:textId="77777777"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DAD6AE5" w14:textId="77777777"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Tall, Taller, Tallest:</w:t>
      </w:r>
      <w:r w:rsidR="00435DDE" w:rsidRPr="00B91776">
        <w:rPr>
          <w:rFonts w:ascii="Heinemann PC" w:hAnsi="Heinemann PC" w:cs="TimesNewRomanPSStd-Regular"/>
          <w:b/>
          <w:color w:val="000000"/>
          <w:lang w:val="en-CA"/>
        </w:rPr>
        <w:t xml:space="preserve"> </w:t>
      </w:r>
      <w:r w:rsidRPr="00CC7EAD">
        <w:rPr>
          <w:rFonts w:ascii="Heinemann PC" w:hAnsi="Heinemann PC" w:cs="TimesNewRomanPSStd-Regular"/>
          <w:color w:val="000000"/>
        </w:rPr>
        <w:t>Ask your child to think of how you can help her/him order your family members by height. Who does he/she think is the tallest (the shortest, the same height)</w:t>
      </w:r>
      <w:r w:rsidR="00746EEA">
        <w:rPr>
          <w:rFonts w:ascii="Heinemann PC" w:hAnsi="Heinemann PC" w:cs="TimesNewRomanPSStd-Regular"/>
          <w:color w:val="000000"/>
        </w:rPr>
        <w:t>?</w:t>
      </w:r>
      <w:r w:rsidRPr="00CC7EAD">
        <w:rPr>
          <w:rFonts w:ascii="Heinemann PC" w:hAnsi="Heinemann PC" w:cs="TimesNewRomanPSStd-Regular"/>
          <w:color w:val="000000"/>
        </w:rPr>
        <w:t xml:space="preserve"> Think beyond immediate family members and talk about adding members of your extended family or friends into the order you establish.</w:t>
      </w:r>
    </w:p>
    <w:p w14:paraId="50EA98E0" w14:textId="77777777"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2F7A05E" w14:textId="77777777"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Comparing Measures:</w:t>
      </w:r>
      <w:r w:rsidR="00435DDE">
        <w:rPr>
          <w:rFonts w:ascii="Heinemann PC" w:hAnsi="Heinemann PC" w:cs="TimesNewRomanPSStd-Regular"/>
          <w:b/>
          <w:color w:val="000000"/>
          <w:lang w:val="en-CA"/>
        </w:rPr>
        <w:t xml:space="preserve"> </w:t>
      </w:r>
      <w:r w:rsidRPr="00CC7EAD">
        <w:rPr>
          <w:rFonts w:ascii="Heinemann PC" w:hAnsi="Heinemann PC" w:cs="TimesNewRomanPSStd-Regular"/>
          <w:color w:val="000000"/>
        </w:rPr>
        <w:t xml:space="preserve">Engage your child in estimating by asking: </w:t>
      </w:r>
      <w:r w:rsidRPr="00CC7EAD">
        <w:rPr>
          <w:rFonts w:ascii="Heinemann PC" w:hAnsi="Heinemann PC" w:cs="TimesNewRomanPSStd-Regular"/>
          <w:b/>
          <w:color w:val="000000"/>
        </w:rPr>
        <w:t>Do you think your arm span (outstretched arms) is longer or shorter than the longest step you can take?</w:t>
      </w:r>
      <w:r w:rsidRPr="00CC7EAD">
        <w:rPr>
          <w:rFonts w:ascii="Heinemann PC" w:hAnsi="Heinemann PC" w:cs="TimesNewRomanPSStd-Regular"/>
          <w:color w:val="000000"/>
        </w:rPr>
        <w:t xml:space="preserve"> You can offer a ball of string, yarn, or ribbon for your child to use to make a comparison. Ask: </w:t>
      </w:r>
      <w:r w:rsidRPr="00CC7EAD">
        <w:rPr>
          <w:rFonts w:ascii="Heinemann PC" w:hAnsi="Heinemann PC" w:cs="TimesNewRomanPSStd-Regular"/>
          <w:b/>
          <w:color w:val="000000"/>
        </w:rPr>
        <w:t>How can you use this (string) to figure out which is longer? How can I help you find out?</w:t>
      </w:r>
    </w:p>
    <w:p w14:paraId="00D00B92" w14:textId="77777777"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8589636" w14:textId="77777777" w:rsidR="00435DDE" w:rsidRPr="00CC7EAD" w:rsidRDefault="00CC7EAD" w:rsidP="00435DDE">
      <w:pPr>
        <w:tabs>
          <w:tab w:val="right" w:pos="9240"/>
        </w:tabs>
        <w:rPr>
          <w:rFonts w:ascii="Heinemann PC" w:hAnsi="Heinemann PC" w:cs="TimesNewRomanPSStd-Regular"/>
          <w:color w:val="000000"/>
        </w:rPr>
      </w:pPr>
      <w:r w:rsidRPr="00CC7EAD">
        <w:rPr>
          <w:rFonts w:ascii="Heinemann PC" w:hAnsi="Heinemann PC" w:cs="TimesNewRomanPSStd-Regular"/>
          <w:b/>
          <w:color w:val="000000"/>
          <w:lang w:val="en-CA"/>
        </w:rPr>
        <w:t>Wavy Lines:</w:t>
      </w:r>
      <w:r w:rsidR="00435DDE" w:rsidRPr="00B91776">
        <w:rPr>
          <w:rFonts w:ascii="Heinemann PC" w:hAnsi="Heinemann PC" w:cs="TimesNewRomanPSStd-Regular"/>
          <w:b/>
          <w:color w:val="000000"/>
          <w:lang w:val="en-CA"/>
        </w:rPr>
        <w:t xml:space="preserve"> </w:t>
      </w:r>
      <w:r w:rsidRPr="00CC7EAD">
        <w:rPr>
          <w:rFonts w:ascii="Heinemann PC" w:hAnsi="Heinemann PC" w:cs="TimesNewRomanPSStd-Regular"/>
          <w:color w:val="000000"/>
        </w:rPr>
        <w:t>Draw 2 wavy lines on a sheet of paper. Ask your child to estimate which line is longer and which is shorter. Talk about how he/she can check to find out. In class, we have used string to measure and compare. If your child suggests other ways to figure out which line is longer and which is shorter, enjoy the problem-solving process.</w:t>
      </w:r>
    </w:p>
    <w:p w14:paraId="09877BF9" w14:textId="77777777" w:rsidR="00435DDE" w:rsidRPr="00F91A59" w:rsidRDefault="00435DDE" w:rsidP="00CC7EAD">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DABC30B" w14:textId="77777777" w:rsidR="00435DDE" w:rsidRPr="00B91776" w:rsidRDefault="00435DDE" w:rsidP="00435DDE">
      <w:pPr>
        <w:tabs>
          <w:tab w:val="right" w:pos="9240"/>
        </w:tabs>
        <w:rPr>
          <w:rFonts w:ascii="Heinemann PC" w:hAnsi="Heinemann PC"/>
        </w:rPr>
      </w:pPr>
      <w:r w:rsidRPr="00B91776">
        <w:rPr>
          <w:rFonts w:ascii="Heinemann PC" w:hAnsi="Heinemann PC"/>
        </w:rPr>
        <w:t>Sincerely,</w:t>
      </w:r>
    </w:p>
    <w:p w14:paraId="316650B1" w14:textId="77777777" w:rsidR="00435DDE" w:rsidRPr="00B91776" w:rsidRDefault="00435DDE" w:rsidP="00435DDE">
      <w:pPr>
        <w:tabs>
          <w:tab w:val="right" w:pos="9240"/>
        </w:tabs>
        <w:rPr>
          <w:rFonts w:ascii="Heinemann PC" w:hAnsi="Heinemann PC"/>
        </w:rPr>
      </w:pPr>
    </w:p>
    <w:p w14:paraId="3D326C05" w14:textId="77777777" w:rsidR="00C303EE" w:rsidRPr="00A43E79" w:rsidRDefault="00C303EE" w:rsidP="00C303EE">
      <w:pPr>
        <w:tabs>
          <w:tab w:val="right" w:pos="9240"/>
        </w:tabs>
        <w:rPr>
          <w:rFonts w:ascii="Heinemann PC" w:hAnsi="Heinemann PC"/>
        </w:rPr>
      </w:pPr>
      <w:r w:rsidRPr="00B91776">
        <w:rPr>
          <w:rFonts w:ascii="Heinemann PC" w:hAnsi="Heinemann PC"/>
        </w:rPr>
        <w:t>___________________________</w:t>
      </w:r>
    </w:p>
    <w:p w14:paraId="5266CDDD" w14:textId="77777777" w:rsidR="00C303EE" w:rsidRDefault="00C303EE" w:rsidP="00C303EE">
      <w:pPr>
        <w:tabs>
          <w:tab w:val="right" w:pos="9240"/>
        </w:tabs>
        <w:rPr>
          <w:rFonts w:ascii="Heinemann PC" w:hAnsi="Heinemann PC"/>
          <w:b/>
          <w:i/>
          <w:sz w:val="48"/>
          <w:szCs w:val="48"/>
        </w:rPr>
        <w:sectPr w:rsidR="00C303EE" w:rsidSect="000A6823">
          <w:footerReference w:type="default" r:id="rId11"/>
          <w:pgSz w:w="12240" w:h="15840"/>
          <w:pgMar w:top="720" w:right="1500" w:bottom="1200" w:left="1500" w:header="720" w:footer="720" w:gutter="0"/>
          <w:cols w:space="708"/>
          <w:docGrid w:linePitch="360"/>
        </w:sectPr>
      </w:pPr>
    </w:p>
    <w:p w14:paraId="4CF46D27" w14:textId="77777777" w:rsidR="00D20FD8" w:rsidRDefault="00407707" w:rsidP="00D20FD8">
      <w:pPr>
        <w:tabs>
          <w:tab w:val="right" w:pos="9240"/>
        </w:tabs>
        <w:rPr>
          <w:rFonts w:ascii="Heinemann PC" w:hAnsi="Heinemann PC"/>
          <w:b/>
          <w:sz w:val="36"/>
          <w:szCs w:val="36"/>
        </w:rPr>
      </w:pPr>
      <w:r w:rsidRPr="00D933A1">
        <w:rPr>
          <w:rFonts w:ascii="Heinemann PC" w:hAnsi="Heinemann PC"/>
          <w:b/>
          <w:sz w:val="46"/>
          <w:szCs w:val="46"/>
        </w:rPr>
        <w:lastRenderedPageBreak/>
        <w:t>Grille de mathématiques</w:t>
      </w:r>
      <w:r>
        <w:rPr>
          <w:rFonts w:ascii="Heinemann PC" w:hAnsi="Heinemann PC"/>
          <w:b/>
          <w:sz w:val="48"/>
          <w:szCs w:val="48"/>
        </w:rPr>
        <w:tab/>
      </w:r>
      <w:r w:rsidRPr="00D933A1">
        <w:rPr>
          <w:rFonts w:ascii="Heinemann PC" w:hAnsi="Heinemann PC"/>
          <w:b/>
          <w:sz w:val="34"/>
          <w:szCs w:val="34"/>
        </w:rPr>
        <w:t>Fiche reproductible 3</w:t>
      </w:r>
    </w:p>
    <w:p w14:paraId="580C5126" w14:textId="77777777" w:rsidR="00060D83" w:rsidRPr="00060D83" w:rsidRDefault="00407707" w:rsidP="00600E1B">
      <w:pPr>
        <w:tabs>
          <w:tab w:val="right" w:pos="9240"/>
        </w:tabs>
        <w:outlineLvl w:val="0"/>
        <w:rPr>
          <w:rFonts w:ascii="Heinemann PC" w:hAnsi="Heinemann PC"/>
          <w:b/>
          <w:sz w:val="48"/>
          <w:szCs w:val="48"/>
        </w:rPr>
      </w:pPr>
      <w:r w:rsidRPr="00060D83">
        <w:rPr>
          <w:rFonts w:ascii="Heinemann PC" w:hAnsi="Heinemann PC"/>
          <w:b/>
          <w:i/>
          <w:sz w:val="48"/>
          <w:szCs w:val="48"/>
        </w:rPr>
        <w:t>C’est bien d’être long !</w:t>
      </w:r>
    </w:p>
    <w:p w14:paraId="6B9212CB" w14:textId="77777777" w:rsidR="008765C5" w:rsidRPr="00A13834" w:rsidRDefault="008765C5" w:rsidP="008765C5">
      <w:pPr>
        <w:rPr>
          <w:rFonts w:ascii="Heinemann PC" w:hAnsi="Heinemann PC"/>
        </w:rPr>
      </w:pPr>
    </w:p>
    <w:p w14:paraId="5DE7D67A" w14:textId="77777777" w:rsidR="008765C5" w:rsidRPr="00A13834" w:rsidRDefault="008765C5" w:rsidP="008765C5">
      <w:pPr>
        <w:rPr>
          <w:rFonts w:ascii="Heinemann PC" w:hAnsi="Heinemann PC"/>
        </w:rPr>
      </w:pPr>
    </w:p>
    <w:p w14:paraId="221BF358" w14:textId="727734CA" w:rsidR="008765C5" w:rsidRPr="00C45EB5" w:rsidRDefault="00600E1B" w:rsidP="001D377D">
      <w:pPr>
        <w:pStyle w:val="Artlist"/>
      </w:pPr>
      <w:r w:rsidRPr="008B6E24">
        <w:rPr>
          <w:noProof/>
        </w:rPr>
        <w:drawing>
          <wp:inline distT="0" distB="0" distL="0" distR="0" wp14:anchorId="7FB0D2F2" wp14:editId="39A46303">
            <wp:extent cx="1530985" cy="7463790"/>
            <wp:effectExtent l="0" t="0" r="0" b="3810"/>
            <wp:docPr id="18" name="Picture 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ver"/>
                    <pic:cNvPicPr>
                      <a:picLocks noChangeAspect="1" noChangeArrowheads="1"/>
                    </pic:cNvPicPr>
                  </pic:nvPicPr>
                  <pic:blipFill>
                    <a:blip r:embed="rId12" cstate="print">
                      <a:extLst>
                        <a:ext uri="{28A0092B-C50C-407E-A947-70E740481C1C}">
                          <a14:useLocalDpi xmlns:a14="http://schemas.microsoft.com/office/drawing/2010/main" val="0"/>
                        </a:ext>
                      </a:extLst>
                    </a:blip>
                    <a:srcRect l="41272" t="24330" r="38896" b="7314"/>
                    <a:stretch>
                      <a:fillRect/>
                    </a:stretch>
                  </pic:blipFill>
                  <pic:spPr bwMode="auto">
                    <a:xfrm>
                      <a:off x="0" y="0"/>
                      <a:ext cx="1530985" cy="7463790"/>
                    </a:xfrm>
                    <a:prstGeom prst="rect">
                      <a:avLst/>
                    </a:prstGeom>
                    <a:noFill/>
                    <a:ln>
                      <a:noFill/>
                    </a:ln>
                  </pic:spPr>
                </pic:pic>
              </a:graphicData>
            </a:graphic>
          </wp:inline>
        </w:drawing>
      </w:r>
    </w:p>
    <w:p w14:paraId="25533576" w14:textId="77777777" w:rsidR="008765C5" w:rsidRPr="00C45EB5" w:rsidRDefault="008765C5" w:rsidP="008765C5">
      <w:pPr>
        <w:rPr>
          <w:rFonts w:ascii="Heinemann PC" w:hAnsi="Heinemann PC"/>
        </w:rPr>
        <w:sectPr w:rsidR="008765C5" w:rsidRPr="00C45EB5" w:rsidSect="000A6823">
          <w:footerReference w:type="default" r:id="rId13"/>
          <w:pgSz w:w="12240" w:h="15840"/>
          <w:pgMar w:top="720" w:right="1500" w:bottom="1200" w:left="1500" w:header="720" w:footer="720" w:gutter="0"/>
          <w:cols w:space="708"/>
          <w:docGrid w:linePitch="360"/>
        </w:sectPr>
      </w:pPr>
    </w:p>
    <w:p w14:paraId="0436B614" w14:textId="77777777" w:rsidR="00730487" w:rsidRPr="00A13834" w:rsidRDefault="00060D83" w:rsidP="0046002B">
      <w:pPr>
        <w:tabs>
          <w:tab w:val="right" w:pos="13200"/>
        </w:tabs>
        <w:rPr>
          <w:rFonts w:ascii="Heinemann PC" w:hAnsi="Heinemann PC"/>
          <w:b/>
        </w:rPr>
      </w:pPr>
      <w:r w:rsidRPr="00060D83">
        <w:rPr>
          <w:rFonts w:ascii="Heinemann PC" w:hAnsi="Heinemann PC"/>
          <w:b/>
          <w:sz w:val="48"/>
          <w:szCs w:val="48"/>
        </w:rPr>
        <w:lastRenderedPageBreak/>
        <w:t>Fiche d’observations sur la hauteur</w:t>
      </w:r>
      <w:r w:rsidR="00730487" w:rsidRPr="00A13834">
        <w:rPr>
          <w:rFonts w:ascii="Heinemann PC" w:hAnsi="Heinemann PC"/>
          <w:b/>
          <w:sz w:val="28"/>
          <w:szCs w:val="28"/>
        </w:rPr>
        <w:tab/>
      </w:r>
      <w:r w:rsidR="00D20FD8" w:rsidRPr="00AB4AE3">
        <w:rPr>
          <w:rFonts w:ascii="Heinemann PC" w:hAnsi="Heinemann PC"/>
          <w:b/>
          <w:sz w:val="36"/>
          <w:szCs w:val="36"/>
        </w:rPr>
        <w:t xml:space="preserve">Fiche reproductible </w:t>
      </w:r>
      <w:r w:rsidR="00D20FD8">
        <w:rPr>
          <w:rFonts w:ascii="Heinemann PC" w:hAnsi="Heinemann PC"/>
          <w:b/>
          <w:sz w:val="36"/>
          <w:szCs w:val="36"/>
        </w:rPr>
        <w:t>4</w:t>
      </w:r>
    </w:p>
    <w:p w14:paraId="41F3D84F" w14:textId="77777777" w:rsidR="00442133" w:rsidRDefault="00442133" w:rsidP="00442133">
      <w:pPr>
        <w:spacing w:before="360"/>
        <w:rPr>
          <w:rFonts w:ascii="Heinemann PC" w:hAnsi="Heinemann PC"/>
          <w:sz w:val="28"/>
          <w:szCs w:val="28"/>
        </w:rPr>
      </w:pPr>
      <w:r w:rsidRPr="00A13834">
        <w:rPr>
          <w:rFonts w:ascii="Heinemann PC" w:hAnsi="Heinemann PC"/>
          <w:b/>
          <w:sz w:val="28"/>
          <w:szCs w:val="28"/>
        </w:rPr>
        <w:t>N</w:t>
      </w:r>
      <w:r w:rsidR="00D20FD8">
        <w:rPr>
          <w:rFonts w:ascii="Heinemann PC" w:hAnsi="Heinemann PC"/>
          <w:b/>
          <w:sz w:val="28"/>
          <w:szCs w:val="28"/>
        </w:rPr>
        <w:t>o</w:t>
      </w:r>
      <w:r w:rsidRPr="00A13834">
        <w:rPr>
          <w:rFonts w:ascii="Heinemann PC" w:hAnsi="Heinemann PC"/>
          <w:b/>
          <w:sz w:val="28"/>
          <w:szCs w:val="28"/>
        </w:rPr>
        <w:t>m</w:t>
      </w:r>
      <w:r w:rsidR="00D20FD8">
        <w:rPr>
          <w:rFonts w:ascii="Heinemann PC" w:hAnsi="Heinemann PC"/>
          <w:b/>
          <w:sz w:val="28"/>
          <w:szCs w:val="28"/>
        </w:rPr>
        <w:t xml:space="preserve"> </w:t>
      </w:r>
      <w:r w:rsidRPr="00A13834">
        <w:rPr>
          <w:rFonts w:ascii="Heinemann PC" w:hAnsi="Heinemann PC"/>
          <w:b/>
          <w:sz w:val="28"/>
          <w:szCs w:val="28"/>
        </w:rPr>
        <w:t>:</w:t>
      </w:r>
      <w:r w:rsidR="00D13C33" w:rsidRPr="00A13834">
        <w:rPr>
          <w:rFonts w:ascii="Heinemann PC" w:hAnsi="Heinemann PC"/>
          <w:sz w:val="28"/>
          <w:szCs w:val="28"/>
        </w:rPr>
        <w:t xml:space="preserve"> _____</w:t>
      </w:r>
      <w:r w:rsidRPr="00A13834">
        <w:rPr>
          <w:rFonts w:ascii="Heinemann PC" w:hAnsi="Heinemann PC"/>
          <w:sz w:val="28"/>
          <w:szCs w:val="28"/>
        </w:rPr>
        <w:t>________________________</w:t>
      </w:r>
    </w:p>
    <w:p w14:paraId="42BE2DA2" w14:textId="77777777" w:rsidR="00F4053D" w:rsidRDefault="00F4053D" w:rsidP="00F4053D">
      <w:pPr>
        <w:rPr>
          <w:rFonts w:ascii="Heinemann PC" w:hAnsi="Heinemann PC"/>
          <w:sz w:val="28"/>
          <w:szCs w:val="28"/>
        </w:rPr>
      </w:pPr>
    </w:p>
    <w:p w14:paraId="14E97F03" w14:textId="77777777" w:rsidR="00F4053D" w:rsidRPr="00A13834" w:rsidRDefault="00F4053D" w:rsidP="00F4053D">
      <w:pPr>
        <w:rPr>
          <w:rFonts w:ascii="Heinemann PC" w:hAnsi="Heinemann PC"/>
          <w:sz w:val="28"/>
          <w:szCs w:val="28"/>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392"/>
        <w:gridCol w:w="4392"/>
      </w:tblGrid>
      <w:tr w:rsidR="00F4053D" w14:paraId="20229A7A" w14:textId="77777777" w:rsidTr="0046002B">
        <w:trPr>
          <w:trHeight w:val="7200"/>
        </w:trPr>
        <w:tc>
          <w:tcPr>
            <w:tcW w:w="4392" w:type="dxa"/>
          </w:tcPr>
          <w:p w14:paraId="5CBA63CA" w14:textId="77777777" w:rsidR="00F4053D" w:rsidRPr="00060D83" w:rsidRDefault="00060D83" w:rsidP="00CA016F">
            <w:pPr>
              <w:jc w:val="center"/>
              <w:rPr>
                <w:rFonts w:ascii="Heinemann PC" w:hAnsi="Heinemann PC"/>
                <w:sz w:val="48"/>
                <w:szCs w:val="48"/>
              </w:rPr>
            </w:pPr>
            <w:r w:rsidRPr="00060D83">
              <w:rPr>
                <w:rFonts w:ascii="Heinemann PC" w:hAnsi="Heinemann PC"/>
                <w:sz w:val="48"/>
                <w:szCs w:val="48"/>
              </w:rPr>
              <w:t>Plus petit</w:t>
            </w:r>
          </w:p>
        </w:tc>
        <w:tc>
          <w:tcPr>
            <w:tcW w:w="4392" w:type="dxa"/>
          </w:tcPr>
          <w:p w14:paraId="75932415" w14:textId="77777777" w:rsidR="00F4053D" w:rsidRPr="00060D83" w:rsidRDefault="00060D83" w:rsidP="00CA016F">
            <w:pPr>
              <w:jc w:val="center"/>
              <w:rPr>
                <w:rFonts w:ascii="Heinemann PC" w:hAnsi="Heinemann PC"/>
                <w:sz w:val="48"/>
                <w:szCs w:val="48"/>
              </w:rPr>
            </w:pPr>
            <w:r w:rsidRPr="00060D83">
              <w:rPr>
                <w:rFonts w:ascii="Heinemann PC" w:hAnsi="Heinemann PC"/>
                <w:sz w:val="48"/>
                <w:szCs w:val="48"/>
              </w:rPr>
              <w:t>Même taille</w:t>
            </w:r>
          </w:p>
        </w:tc>
        <w:tc>
          <w:tcPr>
            <w:tcW w:w="4392" w:type="dxa"/>
          </w:tcPr>
          <w:p w14:paraId="28DC2275" w14:textId="77777777" w:rsidR="00F4053D" w:rsidRPr="00060D83" w:rsidRDefault="00060D83" w:rsidP="00CA016F">
            <w:pPr>
              <w:jc w:val="center"/>
              <w:rPr>
                <w:rFonts w:ascii="Heinemann PC" w:hAnsi="Heinemann PC"/>
                <w:sz w:val="48"/>
                <w:szCs w:val="48"/>
              </w:rPr>
            </w:pPr>
            <w:r w:rsidRPr="00060D83">
              <w:rPr>
                <w:rFonts w:ascii="Heinemann PC" w:hAnsi="Heinemann PC"/>
                <w:sz w:val="48"/>
                <w:szCs w:val="48"/>
              </w:rPr>
              <w:t>Plus grand</w:t>
            </w:r>
          </w:p>
        </w:tc>
      </w:tr>
    </w:tbl>
    <w:p w14:paraId="6A8D0818" w14:textId="77777777" w:rsidR="003820E1" w:rsidRPr="00A13834" w:rsidRDefault="003820E1" w:rsidP="00442133">
      <w:pPr>
        <w:rPr>
          <w:rFonts w:ascii="Heinemann PC" w:hAnsi="Heinemann PC" w:cs="Arial"/>
          <w:noProof/>
          <w:sz w:val="20"/>
          <w:szCs w:val="20"/>
          <w:lang w:eastAsia="en-CA"/>
        </w:rPr>
      </w:pPr>
    </w:p>
    <w:p w14:paraId="3F7C6F63" w14:textId="77777777" w:rsidR="003820E1" w:rsidRPr="00A13834" w:rsidRDefault="003820E1">
      <w:pPr>
        <w:rPr>
          <w:rFonts w:ascii="Heinemann PC" w:hAnsi="Heinemann PC"/>
        </w:rPr>
        <w:sectPr w:rsidR="003820E1" w:rsidRPr="00A13834" w:rsidSect="00251DFD">
          <w:footerReference w:type="default" r:id="rId14"/>
          <w:pgSz w:w="15840" w:h="12240" w:orient="landscape"/>
          <w:pgMar w:top="1440" w:right="1440" w:bottom="1200" w:left="1200" w:header="720" w:footer="720" w:gutter="0"/>
          <w:cols w:space="708"/>
          <w:docGrid w:linePitch="360"/>
        </w:sectPr>
      </w:pPr>
    </w:p>
    <w:p w14:paraId="23CA0DAC" w14:textId="77777777" w:rsidR="00D20FD8" w:rsidRPr="00A13834" w:rsidRDefault="00060D83" w:rsidP="00D20FD8">
      <w:pPr>
        <w:tabs>
          <w:tab w:val="right" w:pos="13200"/>
        </w:tabs>
        <w:rPr>
          <w:rFonts w:ascii="Heinemann PC" w:hAnsi="Heinemann PC"/>
          <w:b/>
        </w:rPr>
      </w:pPr>
      <w:r w:rsidRPr="00060D83">
        <w:rPr>
          <w:rFonts w:ascii="Heinemann PC" w:hAnsi="Heinemann PC"/>
          <w:b/>
          <w:sz w:val="48"/>
          <w:szCs w:val="48"/>
        </w:rPr>
        <w:lastRenderedPageBreak/>
        <w:t>Fiche d’observations sur la longueur</w:t>
      </w:r>
      <w:r w:rsidR="00D20FD8" w:rsidRPr="00A13834">
        <w:rPr>
          <w:rFonts w:ascii="Heinemann PC" w:hAnsi="Heinemann PC"/>
          <w:b/>
          <w:sz w:val="28"/>
          <w:szCs w:val="28"/>
        </w:rPr>
        <w:tab/>
      </w:r>
      <w:r w:rsidR="00D20FD8" w:rsidRPr="00AB4AE3">
        <w:rPr>
          <w:rFonts w:ascii="Heinemann PC" w:hAnsi="Heinemann PC"/>
          <w:b/>
          <w:sz w:val="36"/>
          <w:szCs w:val="36"/>
        </w:rPr>
        <w:t xml:space="preserve">Fiche reproductible </w:t>
      </w:r>
      <w:r w:rsidR="00D20FD8">
        <w:rPr>
          <w:rFonts w:ascii="Heinemann PC" w:hAnsi="Heinemann PC"/>
          <w:b/>
          <w:sz w:val="36"/>
          <w:szCs w:val="36"/>
        </w:rPr>
        <w:t>5</w:t>
      </w:r>
    </w:p>
    <w:p w14:paraId="197B37C2" w14:textId="77777777" w:rsidR="001061C4" w:rsidRDefault="001061C4" w:rsidP="001061C4">
      <w:pPr>
        <w:spacing w:before="360"/>
        <w:rPr>
          <w:rFonts w:ascii="Heinemann PC" w:hAnsi="Heinemann PC"/>
          <w:sz w:val="28"/>
          <w:szCs w:val="28"/>
        </w:rPr>
      </w:pPr>
      <w:r w:rsidRPr="00A13834">
        <w:rPr>
          <w:rFonts w:ascii="Heinemann PC" w:hAnsi="Heinemann PC"/>
          <w:b/>
          <w:sz w:val="28"/>
          <w:szCs w:val="28"/>
        </w:rPr>
        <w:t>N</w:t>
      </w:r>
      <w:r w:rsidR="00D20FD8">
        <w:rPr>
          <w:rFonts w:ascii="Heinemann PC" w:hAnsi="Heinemann PC"/>
          <w:b/>
          <w:sz w:val="28"/>
          <w:szCs w:val="28"/>
        </w:rPr>
        <w:t>o</w:t>
      </w:r>
      <w:r w:rsidRPr="00A13834">
        <w:rPr>
          <w:rFonts w:ascii="Heinemann PC" w:hAnsi="Heinemann PC"/>
          <w:b/>
          <w:sz w:val="28"/>
          <w:szCs w:val="28"/>
        </w:rPr>
        <w:t>m</w:t>
      </w:r>
      <w:r w:rsidR="00D20FD8">
        <w:rPr>
          <w:rFonts w:ascii="Heinemann PC" w:hAnsi="Heinemann PC"/>
          <w:b/>
          <w:sz w:val="28"/>
          <w:szCs w:val="28"/>
        </w:rPr>
        <w:t xml:space="preserve"> </w:t>
      </w:r>
      <w:r w:rsidRPr="00A13834">
        <w:rPr>
          <w:rFonts w:ascii="Heinemann PC" w:hAnsi="Heinemann PC"/>
          <w:b/>
          <w:sz w:val="28"/>
          <w:szCs w:val="28"/>
        </w:rPr>
        <w:t>:</w:t>
      </w:r>
      <w:r w:rsidRPr="00A13834">
        <w:rPr>
          <w:rFonts w:ascii="Heinemann PC" w:hAnsi="Heinemann PC"/>
          <w:sz w:val="28"/>
          <w:szCs w:val="28"/>
        </w:rPr>
        <w:t xml:space="preserve"> _____________________________</w:t>
      </w:r>
    </w:p>
    <w:p w14:paraId="2716D0C4" w14:textId="77777777" w:rsidR="001061C4" w:rsidRDefault="001061C4" w:rsidP="001061C4">
      <w:pPr>
        <w:rPr>
          <w:rFonts w:ascii="Heinemann PC" w:hAnsi="Heinemann PC"/>
          <w:sz w:val="28"/>
          <w:szCs w:val="28"/>
        </w:rPr>
      </w:pPr>
    </w:p>
    <w:p w14:paraId="3153A707" w14:textId="77777777" w:rsidR="001061C4" w:rsidRPr="00A13834" w:rsidRDefault="001061C4" w:rsidP="001061C4">
      <w:pPr>
        <w:rPr>
          <w:rFonts w:ascii="Heinemann PC" w:hAnsi="Heinemann PC"/>
          <w:sz w:val="28"/>
          <w:szCs w:val="28"/>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392"/>
        <w:gridCol w:w="4392"/>
      </w:tblGrid>
      <w:tr w:rsidR="001061C4" w14:paraId="0943CC07" w14:textId="77777777" w:rsidTr="0046002B">
        <w:trPr>
          <w:trHeight w:val="7200"/>
        </w:trPr>
        <w:tc>
          <w:tcPr>
            <w:tcW w:w="4392" w:type="dxa"/>
          </w:tcPr>
          <w:p w14:paraId="713B7761" w14:textId="77777777" w:rsidR="001061C4" w:rsidRPr="00060D83" w:rsidRDefault="00060D83" w:rsidP="00CA016F">
            <w:pPr>
              <w:jc w:val="center"/>
              <w:rPr>
                <w:rFonts w:ascii="Heinemann PC" w:hAnsi="Heinemann PC"/>
                <w:sz w:val="48"/>
                <w:szCs w:val="48"/>
              </w:rPr>
            </w:pPr>
            <w:r w:rsidRPr="00060D83">
              <w:rPr>
                <w:rFonts w:ascii="Heinemann PC" w:hAnsi="Heinemann PC"/>
                <w:sz w:val="48"/>
                <w:szCs w:val="48"/>
              </w:rPr>
              <w:t>Plus court</w:t>
            </w:r>
          </w:p>
        </w:tc>
        <w:tc>
          <w:tcPr>
            <w:tcW w:w="4392" w:type="dxa"/>
          </w:tcPr>
          <w:p w14:paraId="115FBB27" w14:textId="77777777" w:rsidR="001061C4" w:rsidRPr="00060D83" w:rsidRDefault="00060D83" w:rsidP="00CA016F">
            <w:pPr>
              <w:jc w:val="center"/>
              <w:rPr>
                <w:rFonts w:ascii="Heinemann PC" w:hAnsi="Heinemann PC"/>
                <w:sz w:val="48"/>
                <w:szCs w:val="48"/>
              </w:rPr>
            </w:pPr>
            <w:r w:rsidRPr="00060D83">
              <w:rPr>
                <w:rFonts w:ascii="Heinemann PC" w:hAnsi="Heinemann PC"/>
                <w:sz w:val="48"/>
                <w:szCs w:val="48"/>
              </w:rPr>
              <w:t>Même longueur</w:t>
            </w:r>
          </w:p>
        </w:tc>
        <w:tc>
          <w:tcPr>
            <w:tcW w:w="4392" w:type="dxa"/>
          </w:tcPr>
          <w:p w14:paraId="209B84D6" w14:textId="77777777" w:rsidR="001061C4" w:rsidRPr="00060D83" w:rsidRDefault="00060D83" w:rsidP="00CA016F">
            <w:pPr>
              <w:jc w:val="center"/>
              <w:rPr>
                <w:rFonts w:ascii="Heinemann PC" w:hAnsi="Heinemann PC"/>
                <w:sz w:val="48"/>
                <w:szCs w:val="48"/>
              </w:rPr>
            </w:pPr>
            <w:r w:rsidRPr="00060D83">
              <w:rPr>
                <w:rFonts w:ascii="Heinemann PC" w:hAnsi="Heinemann PC"/>
                <w:sz w:val="48"/>
                <w:szCs w:val="48"/>
              </w:rPr>
              <w:t>Plus long</w:t>
            </w:r>
          </w:p>
        </w:tc>
      </w:tr>
    </w:tbl>
    <w:p w14:paraId="08F6EA8F" w14:textId="77777777" w:rsidR="001061C4" w:rsidRPr="00A13834" w:rsidRDefault="001061C4" w:rsidP="001061C4">
      <w:pPr>
        <w:rPr>
          <w:rFonts w:ascii="Heinemann PC" w:hAnsi="Heinemann PC" w:cs="Arial"/>
          <w:noProof/>
          <w:sz w:val="20"/>
          <w:szCs w:val="20"/>
          <w:lang w:eastAsia="en-CA"/>
        </w:rPr>
      </w:pPr>
    </w:p>
    <w:p w14:paraId="03912467" w14:textId="77777777" w:rsidR="001061C4" w:rsidRPr="00A13834" w:rsidRDefault="001061C4" w:rsidP="001061C4">
      <w:pPr>
        <w:rPr>
          <w:rFonts w:ascii="Heinemann PC" w:hAnsi="Heinemann PC"/>
        </w:rPr>
        <w:sectPr w:rsidR="001061C4" w:rsidRPr="00A13834" w:rsidSect="00251DFD">
          <w:footerReference w:type="default" r:id="rId15"/>
          <w:pgSz w:w="15840" w:h="12240" w:orient="landscape"/>
          <w:pgMar w:top="1440" w:right="1440" w:bottom="1200" w:left="1200" w:header="720" w:footer="720" w:gutter="0"/>
          <w:cols w:space="708"/>
          <w:docGrid w:linePitch="360"/>
        </w:sectPr>
      </w:pPr>
    </w:p>
    <w:p w14:paraId="722E3C96" w14:textId="77777777" w:rsidR="00D20FD8" w:rsidRPr="00AB4AE3" w:rsidRDefault="00060D83" w:rsidP="00D20FD8">
      <w:pPr>
        <w:tabs>
          <w:tab w:val="right" w:pos="9240"/>
        </w:tabs>
        <w:rPr>
          <w:rFonts w:ascii="Heinemann PC" w:hAnsi="Heinemann PC"/>
          <w:b/>
          <w:sz w:val="36"/>
          <w:szCs w:val="36"/>
        </w:rPr>
      </w:pPr>
      <w:r w:rsidRPr="00060D83">
        <w:rPr>
          <w:rFonts w:ascii="Heinemann PC" w:hAnsi="Heinemann PC"/>
          <w:b/>
          <w:sz w:val="48"/>
          <w:szCs w:val="48"/>
        </w:rPr>
        <w:lastRenderedPageBreak/>
        <w:t>Cadran</w:t>
      </w:r>
      <w:r w:rsidR="00D20FD8" w:rsidRPr="00A13834">
        <w:rPr>
          <w:rFonts w:ascii="Heinemann PC" w:hAnsi="Heinemann PC"/>
          <w:b/>
          <w:sz w:val="28"/>
          <w:szCs w:val="28"/>
        </w:rPr>
        <w:tab/>
      </w:r>
      <w:r w:rsidR="00D20FD8" w:rsidRPr="00AB4AE3">
        <w:rPr>
          <w:rFonts w:ascii="Heinemann PC" w:hAnsi="Heinemann PC"/>
          <w:b/>
          <w:sz w:val="36"/>
          <w:szCs w:val="36"/>
        </w:rPr>
        <w:t xml:space="preserve">Fiche reproductible </w:t>
      </w:r>
      <w:r w:rsidR="00D20FD8">
        <w:rPr>
          <w:rFonts w:ascii="Heinemann PC" w:hAnsi="Heinemann PC"/>
          <w:b/>
          <w:sz w:val="36"/>
          <w:szCs w:val="36"/>
        </w:rPr>
        <w:t>6</w:t>
      </w:r>
    </w:p>
    <w:p w14:paraId="72D73708" w14:textId="77777777" w:rsidR="00183243" w:rsidRPr="00A13834" w:rsidRDefault="00183243" w:rsidP="00183243">
      <w:pPr>
        <w:rPr>
          <w:rFonts w:ascii="Heinemann PC" w:hAnsi="Heinemann PC"/>
        </w:rPr>
      </w:pPr>
    </w:p>
    <w:p w14:paraId="45672784" w14:textId="77777777" w:rsidR="00183243" w:rsidRPr="00A13834" w:rsidRDefault="00183243" w:rsidP="001061C4">
      <w:pPr>
        <w:pStyle w:val="Artlist"/>
        <w:jc w:val="left"/>
        <w:rPr>
          <w:rFonts w:ascii="Heinemann PC" w:hAnsi="Heinemann PC"/>
        </w:rPr>
      </w:pPr>
    </w:p>
    <w:p w14:paraId="2163C54D" w14:textId="77777777" w:rsidR="002F21B8" w:rsidRPr="00A13834" w:rsidRDefault="002F21B8" w:rsidP="002F21B8">
      <w:pPr>
        <w:rPr>
          <w:rFonts w:ascii="Heinemann PC" w:hAnsi="Heinemann PC"/>
        </w:rPr>
      </w:pPr>
    </w:p>
    <w:p w14:paraId="0B94E65B" w14:textId="0728971F" w:rsidR="00183243" w:rsidRPr="00C22E56" w:rsidRDefault="00600E1B" w:rsidP="00183243">
      <w:pPr>
        <w:pStyle w:val="Artlist"/>
        <w:rPr>
          <w:rFonts w:ascii="Heinemann PC" w:hAnsi="Heinemann PC"/>
        </w:rPr>
      </w:pPr>
      <w:r w:rsidRPr="00C22E56">
        <w:rPr>
          <w:rFonts w:ascii="Heinemann PC" w:hAnsi="Heinemann PC"/>
          <w:noProof/>
        </w:rPr>
        <w:drawing>
          <wp:inline distT="0" distB="0" distL="0" distR="0" wp14:anchorId="3D997C22" wp14:editId="5BB34345">
            <wp:extent cx="5784215" cy="5784215"/>
            <wp:effectExtent l="0" t="0" r="6985" b="6985"/>
            <wp:docPr id="14" name="Picture 14" descr="L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4215" cy="5784215"/>
                    </a:xfrm>
                    <a:prstGeom prst="rect">
                      <a:avLst/>
                    </a:prstGeom>
                    <a:noFill/>
                    <a:ln>
                      <a:noFill/>
                    </a:ln>
                  </pic:spPr>
                </pic:pic>
              </a:graphicData>
            </a:graphic>
          </wp:inline>
        </w:drawing>
      </w:r>
    </w:p>
    <w:p w14:paraId="6A55DA31" w14:textId="77777777" w:rsidR="00183243" w:rsidRPr="00A13834" w:rsidRDefault="00183243" w:rsidP="00183243">
      <w:pPr>
        <w:rPr>
          <w:rFonts w:ascii="Heinemann PC" w:hAnsi="Heinemann PC"/>
          <w:sz w:val="2"/>
          <w:szCs w:val="2"/>
        </w:rPr>
      </w:pPr>
    </w:p>
    <w:p w14:paraId="7AA07F49" w14:textId="77777777" w:rsidR="003820E1" w:rsidRPr="00A13834" w:rsidRDefault="003820E1" w:rsidP="00183243">
      <w:pPr>
        <w:rPr>
          <w:rFonts w:ascii="Heinemann PC" w:hAnsi="Heinemann PC"/>
          <w:sz w:val="2"/>
          <w:szCs w:val="2"/>
        </w:rPr>
        <w:sectPr w:rsidR="003820E1" w:rsidRPr="00A13834" w:rsidSect="000A6823">
          <w:footerReference w:type="default" r:id="rId17"/>
          <w:pgSz w:w="12240" w:h="15840"/>
          <w:pgMar w:top="720" w:right="1500" w:bottom="1200" w:left="1500" w:header="720" w:footer="720" w:gutter="0"/>
          <w:cols w:space="708"/>
          <w:docGrid w:linePitch="360"/>
        </w:sectPr>
      </w:pPr>
    </w:p>
    <w:p w14:paraId="7A400C87" w14:textId="77777777" w:rsidR="00E65200" w:rsidRPr="004523D7" w:rsidRDefault="00934133" w:rsidP="00E65200">
      <w:pPr>
        <w:tabs>
          <w:tab w:val="right" w:pos="12816"/>
        </w:tabs>
        <w:rPr>
          <w:rFonts w:ascii="Heinemann PC" w:hAnsi="Heinemann PC"/>
          <w:b/>
        </w:rPr>
      </w:pPr>
      <w:r w:rsidRPr="00934133">
        <w:rPr>
          <w:rFonts w:ascii="Heinemann PC" w:hAnsi="Heinemann PC"/>
          <w:b/>
          <w:sz w:val="48"/>
          <w:szCs w:val="48"/>
        </w:rPr>
        <w:lastRenderedPageBreak/>
        <w:t>Mon histoire de serpents</w:t>
      </w:r>
      <w:r w:rsidR="00E65200" w:rsidRPr="004523D7">
        <w:rPr>
          <w:rFonts w:ascii="Heinemann PC" w:hAnsi="Heinemann PC"/>
          <w:b/>
          <w:sz w:val="28"/>
          <w:szCs w:val="28"/>
        </w:rPr>
        <w:tab/>
      </w:r>
      <w:r w:rsidR="00D20FD8" w:rsidRPr="00AB4AE3">
        <w:rPr>
          <w:rFonts w:ascii="Heinemann PC" w:hAnsi="Heinemann PC"/>
          <w:b/>
          <w:sz w:val="36"/>
          <w:szCs w:val="36"/>
        </w:rPr>
        <w:t xml:space="preserve">Fiche reproductible </w:t>
      </w:r>
      <w:r w:rsidR="00D20FD8">
        <w:rPr>
          <w:rFonts w:ascii="Heinemann PC" w:hAnsi="Heinemann PC"/>
          <w:b/>
          <w:sz w:val="36"/>
          <w:szCs w:val="36"/>
        </w:rPr>
        <w:t>7</w:t>
      </w:r>
    </w:p>
    <w:p w14:paraId="062D7E5F" w14:textId="77777777" w:rsidR="002F79B3" w:rsidRPr="00A13834" w:rsidRDefault="002F79B3" w:rsidP="002F79B3">
      <w:pPr>
        <w:rPr>
          <w:rFonts w:ascii="Heinemann PC" w:hAnsi="Heinemann PC"/>
        </w:rPr>
      </w:pPr>
    </w:p>
    <w:p w14:paraId="1A55C893" w14:textId="205FFC35" w:rsidR="00D16176" w:rsidRPr="00A13834" w:rsidRDefault="00600E1B" w:rsidP="002F79B3">
      <w:pPr>
        <w:rPr>
          <w:rFonts w:ascii="Heinemann PC" w:hAnsi="Heinemann PC"/>
        </w:rPr>
      </w:pPr>
      <w:r>
        <w:rPr>
          <w:rFonts w:ascii="Heinemann PC" w:hAnsi="Heinemann PC"/>
          <w:noProof/>
        </w:rPr>
        <w:drawing>
          <wp:anchor distT="0" distB="0" distL="114300" distR="114300" simplePos="0" relativeHeight="251657728" behindDoc="0" locked="1" layoutInCell="1" allowOverlap="1" wp14:anchorId="443C05AF" wp14:editId="73E48219">
            <wp:simplePos x="0" y="0"/>
            <wp:positionH relativeFrom="column">
              <wp:posOffset>4009390</wp:posOffset>
            </wp:positionH>
            <wp:positionV relativeFrom="paragraph">
              <wp:posOffset>124460</wp:posOffset>
            </wp:positionV>
            <wp:extent cx="309245" cy="127000"/>
            <wp:effectExtent l="0" t="0" r="0" b="0"/>
            <wp:wrapNone/>
            <wp:docPr id="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704" behindDoc="0" locked="1" layoutInCell="1" allowOverlap="1" wp14:anchorId="4DB2E28A" wp14:editId="7436975E">
            <wp:simplePos x="0" y="0"/>
            <wp:positionH relativeFrom="column">
              <wp:posOffset>7870825</wp:posOffset>
            </wp:positionH>
            <wp:positionV relativeFrom="paragraph">
              <wp:posOffset>124460</wp:posOffset>
            </wp:positionV>
            <wp:extent cx="309245" cy="127000"/>
            <wp:effectExtent l="0" t="0" r="0" b="0"/>
            <wp:wrapNone/>
            <wp:docPr id="2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5680" behindDoc="0" locked="1" layoutInCell="1" allowOverlap="1" wp14:anchorId="62A9AB69" wp14:editId="0F2E0A79">
            <wp:simplePos x="0" y="0"/>
            <wp:positionH relativeFrom="column">
              <wp:posOffset>-109855</wp:posOffset>
            </wp:positionH>
            <wp:positionV relativeFrom="paragraph">
              <wp:posOffset>126365</wp:posOffset>
            </wp:positionV>
            <wp:extent cx="309245" cy="127000"/>
            <wp:effectExtent l="0" t="0" r="0" b="0"/>
            <wp:wrapNone/>
            <wp:docPr id="2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3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6588"/>
        <w:gridCol w:w="6588"/>
      </w:tblGrid>
      <w:tr w:rsidR="001061C4" w:rsidRPr="001061C4" w14:paraId="30C911DF" w14:textId="77777777" w:rsidTr="004D1788">
        <w:trPr>
          <w:trHeight w:val="4420"/>
        </w:trPr>
        <w:tc>
          <w:tcPr>
            <w:tcW w:w="6588" w:type="dxa"/>
          </w:tcPr>
          <w:p w14:paraId="67FC5C82" w14:textId="77777777" w:rsidR="00786D64" w:rsidRDefault="00786D64" w:rsidP="00CA016F">
            <w:pPr>
              <w:spacing w:line="360" w:lineRule="auto"/>
              <w:ind w:left="240" w:right="-24"/>
              <w:rPr>
                <w:rFonts w:ascii="Heinemann PC" w:hAnsi="Heinemann PC"/>
                <w:b/>
                <w:sz w:val="48"/>
                <w:szCs w:val="48"/>
              </w:rPr>
            </w:pPr>
          </w:p>
          <w:p w14:paraId="5775CE67" w14:textId="77777777" w:rsidR="00786D64" w:rsidRDefault="00934133" w:rsidP="00786D64">
            <w:pPr>
              <w:ind w:left="240" w:right="-24"/>
              <w:rPr>
                <w:rFonts w:ascii="Heinemann PC" w:hAnsi="Heinemann PC"/>
                <w:sz w:val="48"/>
                <w:szCs w:val="48"/>
              </w:rPr>
            </w:pPr>
            <w:r w:rsidRPr="00934133">
              <w:rPr>
                <w:rFonts w:ascii="Heinemann PC" w:hAnsi="Heinemann PC"/>
                <w:b/>
                <w:sz w:val="48"/>
                <w:szCs w:val="48"/>
              </w:rPr>
              <w:t>C’est bien d’être long</w:t>
            </w:r>
            <w:r w:rsidR="001061C4" w:rsidRPr="001061C4">
              <w:rPr>
                <w:rFonts w:ascii="Heinemann PC" w:hAnsi="Heinemann PC"/>
                <w:sz w:val="48"/>
                <w:szCs w:val="48"/>
              </w:rPr>
              <w:br/>
            </w:r>
          </w:p>
          <w:p w14:paraId="5D7C23D3" w14:textId="77777777" w:rsidR="00786D64" w:rsidRDefault="00786D64" w:rsidP="00786D64">
            <w:pPr>
              <w:ind w:left="240" w:right="-24"/>
              <w:rPr>
                <w:rFonts w:ascii="Heinemann PC" w:hAnsi="Heinemann PC"/>
                <w:sz w:val="48"/>
                <w:szCs w:val="48"/>
              </w:rPr>
            </w:pPr>
          </w:p>
          <w:p w14:paraId="7E7750C2" w14:textId="77777777" w:rsidR="00786D64" w:rsidRDefault="00786D64" w:rsidP="005D3515">
            <w:pPr>
              <w:spacing w:before="160"/>
              <w:ind w:left="240" w:right="-24"/>
              <w:rPr>
                <w:rFonts w:ascii="Heinemann PC" w:hAnsi="Heinemann PC"/>
                <w:sz w:val="48"/>
                <w:szCs w:val="48"/>
              </w:rPr>
            </w:pPr>
          </w:p>
          <w:p w14:paraId="42620D06" w14:textId="77777777" w:rsidR="001061C4" w:rsidRPr="001061C4" w:rsidRDefault="00934133" w:rsidP="00CA016F">
            <w:pPr>
              <w:spacing w:line="360" w:lineRule="auto"/>
              <w:ind w:left="240" w:right="-24"/>
              <w:rPr>
                <w:rFonts w:ascii="Heinemann PC" w:hAnsi="Heinemann PC"/>
              </w:rPr>
            </w:pPr>
            <w:r w:rsidRPr="00934133">
              <w:rPr>
                <w:rFonts w:ascii="Heinemann PC" w:hAnsi="Heinemann PC"/>
                <w:sz w:val="48"/>
                <w:szCs w:val="48"/>
              </w:rPr>
              <w:t>par</w:t>
            </w:r>
            <w:r w:rsidR="001061C4" w:rsidRPr="001061C4">
              <w:rPr>
                <w:rFonts w:ascii="Heinemann PC" w:hAnsi="Heinemann PC"/>
                <w:sz w:val="48"/>
                <w:szCs w:val="48"/>
              </w:rPr>
              <w:t xml:space="preserve"> ______________</w:t>
            </w:r>
          </w:p>
        </w:tc>
        <w:tc>
          <w:tcPr>
            <w:tcW w:w="6588" w:type="dxa"/>
          </w:tcPr>
          <w:p w14:paraId="469A8468" w14:textId="77777777" w:rsidR="00786D64" w:rsidRDefault="00786D64" w:rsidP="00CA016F">
            <w:pPr>
              <w:ind w:right="-116"/>
              <w:rPr>
                <w:rFonts w:ascii="Heinemann PC" w:eastAsia="Times New Roman" w:hAnsi="Heinemann PC" w:cs="Arial"/>
                <w:bCs/>
                <w:color w:val="231F20"/>
                <w:w w:val="115"/>
                <w:sz w:val="48"/>
                <w:szCs w:val="48"/>
              </w:rPr>
            </w:pPr>
          </w:p>
          <w:p w14:paraId="30D672D5" w14:textId="77777777" w:rsidR="00786D64" w:rsidRDefault="00786D64" w:rsidP="00CA016F">
            <w:pPr>
              <w:ind w:right="-116"/>
              <w:rPr>
                <w:rFonts w:ascii="Heinemann PC" w:eastAsia="Times New Roman" w:hAnsi="Heinemann PC" w:cs="Arial"/>
                <w:bCs/>
                <w:color w:val="231F20"/>
                <w:w w:val="115"/>
                <w:sz w:val="48"/>
                <w:szCs w:val="48"/>
              </w:rPr>
            </w:pPr>
          </w:p>
          <w:p w14:paraId="2E00222F" w14:textId="77777777" w:rsidR="00786D64" w:rsidRDefault="00786D64" w:rsidP="00CA016F">
            <w:pPr>
              <w:ind w:right="-116"/>
              <w:rPr>
                <w:rFonts w:ascii="Heinemann PC" w:eastAsia="Times New Roman" w:hAnsi="Heinemann PC" w:cs="Arial"/>
                <w:bCs/>
                <w:color w:val="231F20"/>
                <w:w w:val="115"/>
                <w:sz w:val="48"/>
                <w:szCs w:val="48"/>
              </w:rPr>
            </w:pPr>
          </w:p>
          <w:p w14:paraId="562C1F84" w14:textId="77777777" w:rsidR="00786D64" w:rsidRDefault="00786D64" w:rsidP="00CA016F">
            <w:pPr>
              <w:ind w:right="-116"/>
              <w:rPr>
                <w:rFonts w:ascii="Heinemann PC" w:eastAsia="Times New Roman" w:hAnsi="Heinemann PC" w:cs="Arial"/>
                <w:bCs/>
                <w:color w:val="231F20"/>
                <w:w w:val="115"/>
                <w:sz w:val="48"/>
                <w:szCs w:val="48"/>
              </w:rPr>
            </w:pPr>
          </w:p>
          <w:p w14:paraId="75C1FEDD" w14:textId="77777777" w:rsidR="00786D64" w:rsidRDefault="00786D64" w:rsidP="00CA016F">
            <w:pPr>
              <w:ind w:right="-116"/>
              <w:rPr>
                <w:rFonts w:ascii="Heinemann PC" w:eastAsia="Times New Roman" w:hAnsi="Heinemann PC" w:cs="Arial"/>
                <w:bCs/>
                <w:color w:val="231F20"/>
                <w:w w:val="115"/>
                <w:sz w:val="48"/>
                <w:szCs w:val="48"/>
              </w:rPr>
            </w:pPr>
          </w:p>
          <w:p w14:paraId="2E5B646A" w14:textId="77777777" w:rsidR="00786D64" w:rsidRDefault="00786D64" w:rsidP="00CA016F">
            <w:pPr>
              <w:ind w:right="-116"/>
              <w:rPr>
                <w:rFonts w:ascii="Heinemann PC" w:eastAsia="Times New Roman" w:hAnsi="Heinemann PC" w:cs="Arial"/>
                <w:bCs/>
                <w:color w:val="231F20"/>
                <w:w w:val="115"/>
                <w:sz w:val="48"/>
                <w:szCs w:val="48"/>
              </w:rPr>
            </w:pPr>
          </w:p>
          <w:p w14:paraId="0328015D" w14:textId="77777777" w:rsidR="001061C4" w:rsidRPr="00934133" w:rsidRDefault="00934133" w:rsidP="00CA016F">
            <w:pPr>
              <w:ind w:right="-116"/>
              <w:rPr>
                <w:rFonts w:ascii="Heinemann PC" w:eastAsia="Times New Roman" w:hAnsi="Heinemann PC" w:cs="Arial"/>
                <w:bCs/>
                <w:color w:val="231F20"/>
                <w:w w:val="115"/>
                <w:sz w:val="48"/>
                <w:szCs w:val="48"/>
              </w:rPr>
            </w:pPr>
            <w:r w:rsidRPr="00934133">
              <w:rPr>
                <w:rFonts w:ascii="Heinemann PC" w:eastAsia="Times New Roman" w:hAnsi="Heinemann PC" w:cs="Arial"/>
                <w:bCs/>
                <w:color w:val="231F20"/>
                <w:w w:val="115"/>
                <w:sz w:val="48"/>
                <w:szCs w:val="48"/>
              </w:rPr>
              <w:t>Ce serpent est court.</w:t>
            </w:r>
          </w:p>
        </w:tc>
      </w:tr>
      <w:tr w:rsidR="001061C4" w:rsidRPr="001061C4" w14:paraId="49392281" w14:textId="77777777" w:rsidTr="004D1788">
        <w:trPr>
          <w:trHeight w:val="4420"/>
        </w:trPr>
        <w:tc>
          <w:tcPr>
            <w:tcW w:w="6588" w:type="dxa"/>
          </w:tcPr>
          <w:p w14:paraId="2CBF5DA0" w14:textId="77777777" w:rsidR="00786D64" w:rsidRDefault="00786D64" w:rsidP="00CA016F">
            <w:pPr>
              <w:rPr>
                <w:rFonts w:ascii="Heinemann PC" w:eastAsia="Times New Roman" w:hAnsi="Heinemann PC" w:cs="Arial"/>
                <w:bCs/>
                <w:color w:val="231F20"/>
                <w:w w:val="115"/>
                <w:sz w:val="48"/>
                <w:szCs w:val="48"/>
              </w:rPr>
            </w:pPr>
          </w:p>
          <w:p w14:paraId="447783CA" w14:textId="77777777" w:rsidR="00786D64" w:rsidRDefault="00786D64" w:rsidP="00CA016F">
            <w:pPr>
              <w:rPr>
                <w:rFonts w:ascii="Heinemann PC" w:eastAsia="Times New Roman" w:hAnsi="Heinemann PC" w:cs="Arial"/>
                <w:bCs/>
                <w:color w:val="231F20"/>
                <w:w w:val="115"/>
                <w:sz w:val="48"/>
                <w:szCs w:val="48"/>
              </w:rPr>
            </w:pPr>
          </w:p>
          <w:p w14:paraId="3807ACDB" w14:textId="77777777" w:rsidR="00786D64" w:rsidRDefault="00786D64" w:rsidP="00CA016F">
            <w:pPr>
              <w:rPr>
                <w:rFonts w:ascii="Heinemann PC" w:eastAsia="Times New Roman" w:hAnsi="Heinemann PC" w:cs="Arial"/>
                <w:bCs/>
                <w:color w:val="231F20"/>
                <w:w w:val="115"/>
                <w:sz w:val="48"/>
                <w:szCs w:val="48"/>
              </w:rPr>
            </w:pPr>
          </w:p>
          <w:p w14:paraId="197F2A8C" w14:textId="77777777" w:rsidR="00786D64" w:rsidRDefault="00786D64" w:rsidP="00CA016F">
            <w:pPr>
              <w:rPr>
                <w:rFonts w:ascii="Heinemann PC" w:eastAsia="Times New Roman" w:hAnsi="Heinemann PC" w:cs="Arial"/>
                <w:bCs/>
                <w:color w:val="231F20"/>
                <w:w w:val="115"/>
                <w:sz w:val="48"/>
                <w:szCs w:val="48"/>
              </w:rPr>
            </w:pPr>
          </w:p>
          <w:p w14:paraId="3E90004C" w14:textId="77777777" w:rsidR="00786D64" w:rsidRDefault="00786D64" w:rsidP="00CA016F">
            <w:pPr>
              <w:rPr>
                <w:rFonts w:ascii="Heinemann PC" w:eastAsia="Times New Roman" w:hAnsi="Heinemann PC" w:cs="Arial"/>
                <w:bCs/>
                <w:color w:val="231F20"/>
                <w:w w:val="115"/>
                <w:sz w:val="48"/>
                <w:szCs w:val="48"/>
              </w:rPr>
            </w:pPr>
          </w:p>
          <w:p w14:paraId="3568295E" w14:textId="77777777" w:rsidR="00786D64" w:rsidRDefault="00786D64" w:rsidP="00CA016F">
            <w:pPr>
              <w:rPr>
                <w:rFonts w:ascii="Heinemann PC" w:eastAsia="Times New Roman" w:hAnsi="Heinemann PC" w:cs="Arial"/>
                <w:bCs/>
                <w:color w:val="231F20"/>
                <w:w w:val="115"/>
                <w:sz w:val="48"/>
                <w:szCs w:val="48"/>
              </w:rPr>
            </w:pPr>
          </w:p>
          <w:p w14:paraId="7807D91B" w14:textId="77777777" w:rsidR="001061C4" w:rsidRPr="00934133" w:rsidRDefault="00934133" w:rsidP="00CA016F">
            <w:pPr>
              <w:rPr>
                <w:rFonts w:ascii="Heinemann PC" w:eastAsia="Times New Roman" w:hAnsi="Heinemann PC" w:cs="Arial"/>
                <w:bCs/>
                <w:color w:val="231F20"/>
                <w:w w:val="115"/>
                <w:sz w:val="48"/>
                <w:szCs w:val="48"/>
              </w:rPr>
            </w:pPr>
            <w:r w:rsidRPr="00934133">
              <w:rPr>
                <w:rFonts w:ascii="Heinemann PC" w:eastAsia="Times New Roman" w:hAnsi="Heinemann PC" w:cs="Arial"/>
                <w:bCs/>
                <w:color w:val="231F20"/>
                <w:w w:val="115"/>
                <w:sz w:val="48"/>
                <w:szCs w:val="48"/>
              </w:rPr>
              <w:t>Ce serpent est long.</w:t>
            </w:r>
          </w:p>
        </w:tc>
        <w:tc>
          <w:tcPr>
            <w:tcW w:w="6588" w:type="dxa"/>
          </w:tcPr>
          <w:p w14:paraId="6020D878" w14:textId="77777777" w:rsidR="00786D64" w:rsidRDefault="00786D64" w:rsidP="00CA016F">
            <w:pPr>
              <w:rPr>
                <w:rFonts w:ascii="Heinemann PC" w:eastAsia="Times New Roman" w:hAnsi="Heinemann PC" w:cs="Arial"/>
                <w:bCs/>
                <w:color w:val="231F20"/>
                <w:w w:val="115"/>
                <w:sz w:val="48"/>
                <w:szCs w:val="48"/>
              </w:rPr>
            </w:pPr>
          </w:p>
          <w:p w14:paraId="671D5094" w14:textId="77777777" w:rsidR="00786D64" w:rsidRDefault="00786D64" w:rsidP="00CA016F">
            <w:pPr>
              <w:rPr>
                <w:rFonts w:ascii="Heinemann PC" w:eastAsia="Times New Roman" w:hAnsi="Heinemann PC" w:cs="Arial"/>
                <w:bCs/>
                <w:color w:val="231F20"/>
                <w:w w:val="115"/>
                <w:sz w:val="48"/>
                <w:szCs w:val="48"/>
              </w:rPr>
            </w:pPr>
          </w:p>
          <w:p w14:paraId="6AA92790" w14:textId="77777777" w:rsidR="00786D64" w:rsidRDefault="00786D64" w:rsidP="00CA016F">
            <w:pPr>
              <w:rPr>
                <w:rFonts w:ascii="Heinemann PC" w:eastAsia="Times New Roman" w:hAnsi="Heinemann PC" w:cs="Arial"/>
                <w:bCs/>
                <w:color w:val="231F20"/>
                <w:w w:val="115"/>
                <w:sz w:val="48"/>
                <w:szCs w:val="48"/>
              </w:rPr>
            </w:pPr>
          </w:p>
          <w:p w14:paraId="765FAB6E" w14:textId="77777777" w:rsidR="00786D64" w:rsidRDefault="00786D64" w:rsidP="00CA016F">
            <w:pPr>
              <w:rPr>
                <w:rFonts w:ascii="Heinemann PC" w:eastAsia="Times New Roman" w:hAnsi="Heinemann PC" w:cs="Arial"/>
                <w:bCs/>
                <w:color w:val="231F20"/>
                <w:w w:val="115"/>
                <w:sz w:val="48"/>
                <w:szCs w:val="48"/>
              </w:rPr>
            </w:pPr>
          </w:p>
          <w:p w14:paraId="4F409F49" w14:textId="77777777" w:rsidR="00786D64" w:rsidRDefault="00786D64" w:rsidP="00CA016F">
            <w:pPr>
              <w:rPr>
                <w:rFonts w:ascii="Heinemann PC" w:eastAsia="Times New Roman" w:hAnsi="Heinemann PC" w:cs="Arial"/>
                <w:bCs/>
                <w:color w:val="231F20"/>
                <w:w w:val="115"/>
                <w:sz w:val="48"/>
                <w:szCs w:val="48"/>
              </w:rPr>
            </w:pPr>
          </w:p>
          <w:p w14:paraId="7D2B84F7" w14:textId="77777777" w:rsidR="00786D64" w:rsidRDefault="00786D64" w:rsidP="00CA016F">
            <w:pPr>
              <w:rPr>
                <w:rFonts w:ascii="Heinemann PC" w:eastAsia="Times New Roman" w:hAnsi="Heinemann PC" w:cs="Arial"/>
                <w:bCs/>
                <w:color w:val="231F20"/>
                <w:w w:val="115"/>
                <w:sz w:val="48"/>
                <w:szCs w:val="48"/>
              </w:rPr>
            </w:pPr>
          </w:p>
          <w:p w14:paraId="0998E295" w14:textId="77777777" w:rsidR="001061C4" w:rsidRPr="001061C4" w:rsidRDefault="00934133" w:rsidP="00CA016F">
            <w:pPr>
              <w:rPr>
                <w:rFonts w:ascii="Heinemann PC" w:hAnsi="Heinemann PC"/>
                <w:sz w:val="48"/>
                <w:szCs w:val="48"/>
              </w:rPr>
            </w:pPr>
            <w:r w:rsidRPr="00934133">
              <w:rPr>
                <w:rFonts w:ascii="Heinemann PC" w:eastAsia="Times New Roman" w:hAnsi="Heinemann PC" w:cs="Arial"/>
                <w:bCs/>
                <w:color w:val="231F20"/>
                <w:w w:val="115"/>
                <w:sz w:val="48"/>
                <w:szCs w:val="48"/>
              </w:rPr>
              <w:t>Ce serpent est</w:t>
            </w:r>
            <w:r w:rsidR="001061C4" w:rsidRPr="001061C4">
              <w:rPr>
                <w:rFonts w:ascii="Heinemann PC" w:eastAsia="Times New Roman" w:hAnsi="Heinemann PC" w:cs="Arial"/>
                <w:bCs/>
                <w:color w:val="231F20"/>
                <w:w w:val="115"/>
                <w:sz w:val="48"/>
                <w:szCs w:val="48"/>
              </w:rPr>
              <w:t xml:space="preserve"> _____</w:t>
            </w:r>
            <w:r w:rsidR="004D1788">
              <w:rPr>
                <w:rFonts w:ascii="Heinemann PC" w:eastAsia="Times New Roman" w:hAnsi="Heinemann PC" w:cs="Arial"/>
                <w:bCs/>
                <w:color w:val="231F20"/>
                <w:w w:val="115"/>
                <w:sz w:val="48"/>
                <w:szCs w:val="48"/>
              </w:rPr>
              <w:t>_</w:t>
            </w:r>
            <w:r w:rsidR="001061C4" w:rsidRPr="001061C4">
              <w:rPr>
                <w:rFonts w:ascii="Heinemann PC" w:eastAsia="Times New Roman" w:hAnsi="Heinemann PC" w:cs="Arial"/>
                <w:bCs/>
                <w:color w:val="231F20"/>
                <w:w w:val="115"/>
                <w:sz w:val="48"/>
                <w:szCs w:val="48"/>
              </w:rPr>
              <w:t>____.</w:t>
            </w:r>
          </w:p>
        </w:tc>
      </w:tr>
    </w:tbl>
    <w:p w14:paraId="2FED876E" w14:textId="77777777" w:rsidR="00144CEF" w:rsidRPr="00E65200" w:rsidRDefault="00144CEF" w:rsidP="002F79B3">
      <w:pPr>
        <w:rPr>
          <w:rFonts w:ascii="Heinemann PC" w:hAnsi="Heinemann PC"/>
          <w:sz w:val="2"/>
          <w:szCs w:val="2"/>
        </w:rPr>
      </w:pPr>
    </w:p>
    <w:p w14:paraId="46715543" w14:textId="77777777" w:rsidR="00144CEF" w:rsidRPr="00E65200" w:rsidRDefault="00144CEF" w:rsidP="002F79B3">
      <w:pPr>
        <w:rPr>
          <w:rFonts w:ascii="Heinemann PC" w:hAnsi="Heinemann PC"/>
          <w:sz w:val="2"/>
          <w:szCs w:val="2"/>
        </w:rPr>
        <w:sectPr w:rsidR="00144CEF" w:rsidRPr="00E65200" w:rsidSect="00017CC9">
          <w:footerReference w:type="default" r:id="rId19"/>
          <w:pgSz w:w="15840" w:h="12240" w:orient="landscape"/>
          <w:pgMar w:top="720" w:right="1440" w:bottom="1200" w:left="1200" w:header="720" w:footer="720" w:gutter="0"/>
          <w:cols w:space="708"/>
          <w:docGrid w:linePitch="360"/>
        </w:sectPr>
      </w:pPr>
    </w:p>
    <w:p w14:paraId="04E0BE11" w14:textId="77777777" w:rsidR="00504F5C" w:rsidRDefault="005E6DCF" w:rsidP="00504F5C">
      <w:pPr>
        <w:tabs>
          <w:tab w:val="right" w:pos="9240"/>
        </w:tabs>
        <w:rPr>
          <w:rFonts w:ascii="Heinemann PC" w:hAnsi="Heinemann PC"/>
          <w:b/>
          <w:sz w:val="36"/>
          <w:szCs w:val="36"/>
        </w:rPr>
      </w:pPr>
      <w:r w:rsidRPr="005E6DCF">
        <w:rPr>
          <w:rFonts w:ascii="Heinemann PC" w:hAnsi="Heinemann PC"/>
          <w:b/>
          <w:sz w:val="48"/>
          <w:szCs w:val="48"/>
        </w:rPr>
        <w:lastRenderedPageBreak/>
        <w:t>Comparer des</w:t>
      </w:r>
      <w:r w:rsidR="00504F5C" w:rsidRPr="00A13834">
        <w:rPr>
          <w:rFonts w:ascii="Heinemann PC" w:hAnsi="Heinemann PC"/>
          <w:b/>
          <w:sz w:val="28"/>
          <w:szCs w:val="28"/>
        </w:rPr>
        <w:tab/>
      </w:r>
      <w:r w:rsidR="00504F5C" w:rsidRPr="00AB4AE3">
        <w:rPr>
          <w:rFonts w:ascii="Heinemann PC" w:hAnsi="Heinemann PC"/>
          <w:b/>
          <w:sz w:val="36"/>
          <w:szCs w:val="36"/>
        </w:rPr>
        <w:t xml:space="preserve">Fiche reproductible </w:t>
      </w:r>
      <w:r w:rsidR="00504F5C">
        <w:rPr>
          <w:rFonts w:ascii="Heinemann PC" w:hAnsi="Heinemann PC"/>
          <w:b/>
          <w:sz w:val="36"/>
          <w:szCs w:val="36"/>
        </w:rPr>
        <w:t>8–1</w:t>
      </w:r>
    </w:p>
    <w:p w14:paraId="3CE833AB" w14:textId="77777777" w:rsidR="005E6DCF" w:rsidRPr="00AB4AE3" w:rsidRDefault="005E6DCF" w:rsidP="00504F5C">
      <w:pPr>
        <w:tabs>
          <w:tab w:val="right" w:pos="9240"/>
        </w:tabs>
        <w:rPr>
          <w:rFonts w:ascii="Heinemann PC" w:hAnsi="Heinemann PC"/>
          <w:b/>
          <w:sz w:val="36"/>
          <w:szCs w:val="36"/>
        </w:rPr>
      </w:pPr>
      <w:r w:rsidRPr="005E6DCF">
        <w:rPr>
          <w:rFonts w:ascii="Heinemann PC" w:hAnsi="Heinemann PC"/>
          <w:b/>
          <w:sz w:val="48"/>
          <w:szCs w:val="48"/>
        </w:rPr>
        <w:t>longueurs</w:t>
      </w:r>
    </w:p>
    <w:p w14:paraId="33130861" w14:textId="77777777" w:rsidR="007E0A98" w:rsidRDefault="007E0A98" w:rsidP="007E0A98">
      <w:pPr>
        <w:rPr>
          <w:rFonts w:ascii="Heinemann PC" w:hAnsi="Heinemann PC"/>
        </w:rPr>
      </w:pPr>
    </w:p>
    <w:p w14:paraId="7C35423B" w14:textId="77777777" w:rsidR="001061C4" w:rsidRPr="00F91A59" w:rsidRDefault="001061C4" w:rsidP="001061C4">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23ADF33" w14:textId="77777777"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4791747B" w14:textId="77777777"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322E5B11" w14:textId="77777777" w:rsidR="001061C4" w:rsidRPr="005E6DCF" w:rsidRDefault="005E6DCF" w:rsidP="00600E1B">
      <w:pPr>
        <w:tabs>
          <w:tab w:val="left" w:pos="8396"/>
        </w:tabs>
        <w:spacing w:before="68"/>
        <w:outlineLvl w:val="0"/>
        <w:rPr>
          <w:rFonts w:ascii="Heinemann PC" w:eastAsia="Times New Roman" w:hAnsi="Heinemann PC" w:cs="Arial"/>
          <w:bCs/>
          <w:color w:val="231F20"/>
          <w:w w:val="115"/>
          <w:sz w:val="32"/>
          <w:szCs w:val="32"/>
        </w:rPr>
      </w:pPr>
      <w:r w:rsidRPr="005E6DCF">
        <w:rPr>
          <w:rFonts w:ascii="Heinemann PC" w:eastAsia="Times New Roman" w:hAnsi="Heinemann PC" w:cs="Arial"/>
          <w:bCs/>
          <w:color w:val="231F20"/>
          <w:w w:val="115"/>
          <w:sz w:val="32"/>
          <w:szCs w:val="32"/>
        </w:rPr>
        <w:t>Peux-tu trouver un objet qui est plus long qu’un</w:t>
      </w:r>
    </w:p>
    <w:p w14:paraId="3768607C" w14:textId="4F2D43B4" w:rsidR="001061C4" w:rsidRPr="001061C4" w:rsidRDefault="00600E1B" w:rsidP="001061C4">
      <w:pPr>
        <w:tabs>
          <w:tab w:val="left" w:pos="8396"/>
        </w:tabs>
        <w:spacing w:before="68"/>
        <w:rPr>
          <w:rFonts w:ascii="Heinemann PC" w:eastAsia="Times New Roman" w:hAnsi="Heinemann PC" w:cs="Arial"/>
          <w:bCs/>
          <w:color w:val="231F20"/>
          <w:w w:val="115"/>
          <w:sz w:val="32"/>
          <w:szCs w:val="32"/>
        </w:rPr>
      </w:pPr>
      <w:r w:rsidRPr="0046261D">
        <w:rPr>
          <w:rFonts w:ascii="Heinemann PC" w:eastAsia="PMingLiU" w:hAnsi="Heinemann PC"/>
          <w:noProof/>
          <w:color w:val="FF0000"/>
          <w:sz w:val="16"/>
          <w:szCs w:val="16"/>
        </w:rPr>
        <w:drawing>
          <wp:inline distT="0" distB="0" distL="0" distR="0" wp14:anchorId="2221CED6" wp14:editId="6A801833">
            <wp:extent cx="1552575" cy="148590"/>
            <wp:effectExtent l="0" t="0" r="0" b="3810"/>
            <wp:docPr id="8" name="Picture 8" descr="LM 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 7-1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48590"/>
                    </a:xfrm>
                    <a:prstGeom prst="rect">
                      <a:avLst/>
                    </a:prstGeom>
                    <a:noFill/>
                    <a:ln>
                      <a:noFill/>
                    </a:ln>
                  </pic:spPr>
                </pic:pic>
              </a:graphicData>
            </a:graphic>
          </wp:inline>
        </w:drawing>
      </w:r>
      <w:r w:rsidR="001061C4" w:rsidRPr="001061C4">
        <w:rPr>
          <w:rFonts w:ascii="Heinemann PC" w:eastAsia="Times New Roman" w:hAnsi="Heinemann PC" w:cs="Arial"/>
          <w:bCs/>
          <w:color w:val="231F20"/>
          <w:w w:val="115"/>
          <w:sz w:val="32"/>
          <w:szCs w:val="32"/>
        </w:rPr>
        <w:t>?</w:t>
      </w:r>
    </w:p>
    <w:p w14:paraId="3A4A4F90" w14:textId="77777777"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4FDB0AF9" w14:textId="77777777"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2140CD1F" w14:textId="77777777" w:rsidR="001061C4" w:rsidRPr="001061C4" w:rsidRDefault="001061C4" w:rsidP="001061C4">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14:paraId="4E09EFDC" w14:textId="77777777"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6E439D57" w14:textId="77777777"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32F80B51" w14:textId="77777777" w:rsidR="001061C4" w:rsidRPr="005E6DCF" w:rsidRDefault="005E6DCF" w:rsidP="00600E1B">
      <w:pPr>
        <w:tabs>
          <w:tab w:val="left" w:pos="8396"/>
        </w:tabs>
        <w:spacing w:before="68"/>
        <w:outlineLvl w:val="0"/>
        <w:rPr>
          <w:rFonts w:ascii="Heinemann PC" w:eastAsia="Times New Roman" w:hAnsi="Heinemann PC" w:cs="Arial"/>
          <w:bCs/>
          <w:color w:val="231F20"/>
          <w:w w:val="115"/>
          <w:sz w:val="32"/>
          <w:szCs w:val="32"/>
        </w:rPr>
      </w:pPr>
      <w:r w:rsidRPr="005E6DCF">
        <w:rPr>
          <w:rFonts w:ascii="Heinemann PC" w:eastAsia="Times New Roman" w:hAnsi="Heinemann PC" w:cs="Arial"/>
          <w:bCs/>
          <w:color w:val="231F20"/>
          <w:w w:val="115"/>
          <w:sz w:val="32"/>
          <w:szCs w:val="32"/>
        </w:rPr>
        <w:t>Peux-tu trouver un objet qui est plus court qu’un</w:t>
      </w:r>
    </w:p>
    <w:p w14:paraId="70D6EDE0" w14:textId="1313D0A4" w:rsidR="001061C4" w:rsidRPr="001061C4" w:rsidRDefault="00600E1B"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noProof/>
          <w:color w:val="231F20"/>
          <w:w w:val="115"/>
          <w:sz w:val="32"/>
          <w:szCs w:val="32"/>
        </w:rPr>
        <w:drawing>
          <wp:inline distT="0" distB="0" distL="0" distR="0" wp14:anchorId="0608AC9B" wp14:editId="6A672C1A">
            <wp:extent cx="2785745" cy="212725"/>
            <wp:effectExtent l="0" t="0" r="8255" b="0"/>
            <wp:docPr id="9" name="Picture 9" descr="LM 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 7-1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745" cy="212725"/>
                    </a:xfrm>
                    <a:prstGeom prst="rect">
                      <a:avLst/>
                    </a:prstGeom>
                    <a:noFill/>
                    <a:ln>
                      <a:noFill/>
                    </a:ln>
                  </pic:spPr>
                </pic:pic>
              </a:graphicData>
            </a:graphic>
          </wp:inline>
        </w:drawing>
      </w:r>
      <w:r w:rsidR="001061C4" w:rsidRPr="001061C4">
        <w:rPr>
          <w:rFonts w:ascii="Heinemann PC" w:eastAsia="Times New Roman" w:hAnsi="Heinemann PC" w:cs="Arial"/>
          <w:bCs/>
          <w:color w:val="231F20"/>
          <w:w w:val="115"/>
          <w:sz w:val="32"/>
          <w:szCs w:val="32"/>
        </w:rPr>
        <w:t>?</w:t>
      </w:r>
    </w:p>
    <w:p w14:paraId="0070A736" w14:textId="77777777"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7CCB6767" w14:textId="77777777"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224AE1BE" w14:textId="77777777" w:rsidR="001061C4" w:rsidRPr="001061C4" w:rsidRDefault="001061C4" w:rsidP="001061C4">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14:paraId="2DC2F6B0" w14:textId="77777777" w:rsidR="001061C4" w:rsidRDefault="001061C4" w:rsidP="001061C4">
      <w:pPr>
        <w:rPr>
          <w:rFonts w:ascii="Heinemann PC" w:eastAsia="Times New Roman" w:hAnsi="Heinemann PC" w:cs="Arial"/>
          <w:bCs/>
          <w:color w:val="231F20"/>
          <w:w w:val="115"/>
          <w:sz w:val="32"/>
          <w:szCs w:val="32"/>
        </w:rPr>
      </w:pPr>
    </w:p>
    <w:p w14:paraId="2B7E8E69" w14:textId="77777777" w:rsidR="001061C4" w:rsidRPr="001061C4" w:rsidRDefault="001061C4" w:rsidP="001061C4">
      <w:pPr>
        <w:rPr>
          <w:rFonts w:ascii="Heinemann PC" w:eastAsia="Times New Roman" w:hAnsi="Heinemann PC" w:cs="Arial"/>
          <w:bCs/>
          <w:color w:val="231F20"/>
          <w:w w:val="115"/>
          <w:sz w:val="32"/>
          <w:szCs w:val="32"/>
        </w:rPr>
      </w:pPr>
    </w:p>
    <w:p w14:paraId="312A2F22" w14:textId="77777777" w:rsidR="001061C4" w:rsidRPr="005E6DCF" w:rsidRDefault="005E6DCF" w:rsidP="00600E1B">
      <w:pPr>
        <w:tabs>
          <w:tab w:val="left" w:pos="8396"/>
        </w:tabs>
        <w:spacing w:before="68"/>
        <w:outlineLvl w:val="0"/>
        <w:rPr>
          <w:rFonts w:ascii="Heinemann PC" w:eastAsia="Times New Roman" w:hAnsi="Heinemann PC" w:cs="Arial"/>
          <w:bCs/>
          <w:color w:val="231F20"/>
          <w:w w:val="115"/>
          <w:sz w:val="32"/>
          <w:szCs w:val="32"/>
        </w:rPr>
      </w:pPr>
      <w:r w:rsidRPr="005E6DCF">
        <w:rPr>
          <w:rFonts w:ascii="Heinemann PC" w:eastAsia="Times New Roman" w:hAnsi="Heinemann PC" w:cs="Arial"/>
          <w:bCs/>
          <w:color w:val="231F20"/>
          <w:w w:val="115"/>
          <w:sz w:val="32"/>
          <w:szCs w:val="32"/>
        </w:rPr>
        <w:t>Peux-tu trouver un objet qui est plus court qu’un</w:t>
      </w:r>
    </w:p>
    <w:p w14:paraId="3A5EEECA" w14:textId="77777777"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14:paraId="66FB8124" w14:textId="5ADEE25C" w:rsidR="001061C4" w:rsidRPr="001061C4" w:rsidRDefault="00600E1B" w:rsidP="001061C4">
      <w:pPr>
        <w:tabs>
          <w:tab w:val="left" w:pos="8396"/>
        </w:tabs>
        <w:spacing w:before="68"/>
        <w:rPr>
          <w:rFonts w:ascii="Heinemann PC" w:eastAsia="Times New Roman" w:hAnsi="Heinemann PC" w:cs="Arial"/>
          <w:bCs/>
          <w:color w:val="231F20"/>
          <w:w w:val="115"/>
          <w:sz w:val="32"/>
          <w:szCs w:val="32"/>
        </w:rPr>
      </w:pPr>
      <w:r w:rsidRPr="001061C4">
        <w:rPr>
          <w:rFonts w:ascii="Heinemann PC" w:eastAsia="Times New Roman" w:hAnsi="Heinemann PC" w:cs="Arial"/>
          <w:bCs/>
          <w:noProof/>
          <w:color w:val="231F20"/>
          <w:w w:val="115"/>
          <w:sz w:val="32"/>
          <w:szCs w:val="32"/>
        </w:rPr>
        <w:drawing>
          <wp:inline distT="0" distB="0" distL="0" distR="0" wp14:anchorId="15D26704" wp14:editId="4CEA7D8A">
            <wp:extent cx="2785745" cy="212725"/>
            <wp:effectExtent l="0" t="0" r="8255" b="0"/>
            <wp:docPr id="10" name="Picture 10" descr="LM 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 7-1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745" cy="212725"/>
                    </a:xfrm>
                    <a:prstGeom prst="rect">
                      <a:avLst/>
                    </a:prstGeom>
                    <a:noFill/>
                    <a:ln>
                      <a:noFill/>
                    </a:ln>
                  </pic:spPr>
                </pic:pic>
              </a:graphicData>
            </a:graphic>
          </wp:inline>
        </w:drawing>
      </w:r>
      <w:r w:rsidR="001061C4" w:rsidRPr="001061C4">
        <w:rPr>
          <w:rFonts w:ascii="Heinemann PC" w:eastAsia="Times New Roman" w:hAnsi="Heinemann PC" w:cs="Arial"/>
          <w:bCs/>
          <w:color w:val="231F20"/>
          <w:w w:val="115"/>
          <w:sz w:val="32"/>
          <w:szCs w:val="32"/>
        </w:rPr>
        <w:t xml:space="preserve"> </w:t>
      </w:r>
    </w:p>
    <w:p w14:paraId="59962009" w14:textId="77777777"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14:paraId="6F57F0ED" w14:textId="77777777" w:rsidR="001061C4" w:rsidRPr="005E6DCF" w:rsidRDefault="005E6DCF" w:rsidP="001061C4">
      <w:pPr>
        <w:tabs>
          <w:tab w:val="left" w:pos="8396"/>
        </w:tabs>
        <w:spacing w:before="68"/>
        <w:rPr>
          <w:rFonts w:ascii="Heinemann PC" w:eastAsia="Times New Roman" w:hAnsi="Heinemann PC" w:cs="Arial"/>
          <w:bCs/>
          <w:color w:val="231F20"/>
          <w:w w:val="115"/>
          <w:sz w:val="32"/>
          <w:szCs w:val="32"/>
        </w:rPr>
      </w:pPr>
      <w:r w:rsidRPr="005E6DCF">
        <w:rPr>
          <w:rFonts w:ascii="Heinemann PC" w:eastAsia="Times New Roman" w:hAnsi="Heinemann PC" w:cs="Arial"/>
          <w:bCs/>
          <w:color w:val="231F20"/>
          <w:w w:val="115"/>
          <w:sz w:val="32"/>
          <w:szCs w:val="32"/>
        </w:rPr>
        <w:t>et plus long qu’un</w:t>
      </w:r>
    </w:p>
    <w:p w14:paraId="1BC2B760" w14:textId="77777777" w:rsidR="001061C4" w:rsidRPr="001061C4" w:rsidRDefault="001061C4" w:rsidP="001061C4">
      <w:pPr>
        <w:tabs>
          <w:tab w:val="left" w:pos="8396"/>
        </w:tabs>
        <w:spacing w:before="68"/>
        <w:rPr>
          <w:rFonts w:ascii="Heinemann PC" w:eastAsia="Times New Roman" w:hAnsi="Heinemann PC" w:cs="Arial"/>
          <w:bCs/>
          <w:color w:val="231F20"/>
          <w:w w:val="115"/>
          <w:sz w:val="32"/>
          <w:szCs w:val="32"/>
        </w:rPr>
      </w:pPr>
    </w:p>
    <w:p w14:paraId="18019A58" w14:textId="53AFAF1E" w:rsidR="001061C4" w:rsidRPr="001061C4" w:rsidRDefault="00600E1B" w:rsidP="001061C4">
      <w:pPr>
        <w:tabs>
          <w:tab w:val="left" w:pos="8396"/>
        </w:tabs>
        <w:spacing w:before="68"/>
        <w:rPr>
          <w:rFonts w:ascii="Heinemann PC" w:eastAsia="Times New Roman" w:hAnsi="Heinemann PC" w:cs="Arial"/>
          <w:bCs/>
          <w:color w:val="231F20"/>
          <w:w w:val="115"/>
          <w:sz w:val="32"/>
          <w:szCs w:val="32"/>
        </w:rPr>
      </w:pPr>
      <w:r w:rsidRPr="0046261D">
        <w:rPr>
          <w:rFonts w:ascii="Heinemann PC" w:eastAsia="PMingLiU" w:hAnsi="Heinemann PC"/>
          <w:noProof/>
          <w:color w:val="FF0000"/>
          <w:sz w:val="16"/>
          <w:szCs w:val="16"/>
        </w:rPr>
        <w:drawing>
          <wp:inline distT="0" distB="0" distL="0" distR="0" wp14:anchorId="43C6BA7A" wp14:editId="38634736">
            <wp:extent cx="1552575" cy="148590"/>
            <wp:effectExtent l="0" t="0" r="0" b="3810"/>
            <wp:docPr id="11" name="Picture 11" descr="LM 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 7-1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48590"/>
                    </a:xfrm>
                    <a:prstGeom prst="rect">
                      <a:avLst/>
                    </a:prstGeom>
                    <a:noFill/>
                    <a:ln>
                      <a:noFill/>
                    </a:ln>
                  </pic:spPr>
                </pic:pic>
              </a:graphicData>
            </a:graphic>
          </wp:inline>
        </w:drawing>
      </w:r>
      <w:r w:rsidR="001061C4" w:rsidRPr="001061C4">
        <w:rPr>
          <w:rFonts w:ascii="Heinemann PC" w:eastAsia="Times New Roman" w:hAnsi="Heinemann PC" w:cs="Arial"/>
          <w:bCs/>
          <w:color w:val="231F20"/>
          <w:w w:val="115"/>
          <w:sz w:val="32"/>
          <w:szCs w:val="32"/>
        </w:rPr>
        <w:t>?</w:t>
      </w:r>
    </w:p>
    <w:p w14:paraId="108AEBDA" w14:textId="77777777" w:rsid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3C86C16B" w14:textId="77777777" w:rsidR="001061C4" w:rsidRPr="001061C4" w:rsidRDefault="001061C4" w:rsidP="001061C4">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18B6FAB1" w14:textId="77777777" w:rsidR="001061C4" w:rsidRPr="001061C4" w:rsidRDefault="001061C4" w:rsidP="00BE2036">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p w14:paraId="3EBC2374" w14:textId="77777777" w:rsidR="0035266B" w:rsidRPr="001061C4" w:rsidRDefault="0035266B" w:rsidP="007E0A98">
      <w:pPr>
        <w:rPr>
          <w:rFonts w:ascii="Heinemann PC" w:hAnsi="Heinemann PC"/>
        </w:rPr>
        <w:sectPr w:rsidR="0035266B" w:rsidRPr="001061C4" w:rsidSect="000A6823">
          <w:footerReference w:type="default" r:id="rId22"/>
          <w:pgSz w:w="12240" w:h="15840"/>
          <w:pgMar w:top="720" w:right="1500" w:bottom="1200" w:left="1500" w:header="720" w:footer="720" w:gutter="0"/>
          <w:cols w:space="708"/>
          <w:docGrid w:linePitch="360"/>
        </w:sectPr>
      </w:pPr>
    </w:p>
    <w:p w14:paraId="52A8FA19" w14:textId="77777777" w:rsidR="00BE2036" w:rsidRDefault="00BE2036" w:rsidP="00BE2036">
      <w:pPr>
        <w:tabs>
          <w:tab w:val="right" w:pos="9240"/>
        </w:tabs>
        <w:rPr>
          <w:rFonts w:ascii="Heinemann PC" w:hAnsi="Heinemann PC"/>
          <w:b/>
          <w:sz w:val="36"/>
          <w:szCs w:val="36"/>
        </w:rPr>
      </w:pPr>
      <w:r w:rsidRPr="005E6DCF">
        <w:rPr>
          <w:rFonts w:ascii="Heinemann PC" w:hAnsi="Heinemann PC"/>
          <w:b/>
          <w:sz w:val="48"/>
          <w:szCs w:val="48"/>
        </w:rPr>
        <w:lastRenderedPageBreak/>
        <w:t>Comparer des</w:t>
      </w:r>
      <w:r w:rsidRPr="00A13834">
        <w:rPr>
          <w:rFonts w:ascii="Heinemann PC" w:hAnsi="Heinemann PC"/>
          <w:b/>
          <w:sz w:val="28"/>
          <w:szCs w:val="28"/>
        </w:rPr>
        <w:tab/>
      </w:r>
      <w:r w:rsidRPr="00AB4AE3">
        <w:rPr>
          <w:rFonts w:ascii="Heinemann PC" w:hAnsi="Heinemann PC"/>
          <w:b/>
          <w:sz w:val="36"/>
          <w:szCs w:val="36"/>
        </w:rPr>
        <w:t xml:space="preserve">Fiche reproductible </w:t>
      </w:r>
      <w:r>
        <w:rPr>
          <w:rFonts w:ascii="Heinemann PC" w:hAnsi="Heinemann PC"/>
          <w:b/>
          <w:sz w:val="36"/>
          <w:szCs w:val="36"/>
        </w:rPr>
        <w:t>8–2</w:t>
      </w:r>
    </w:p>
    <w:p w14:paraId="378F6C92" w14:textId="77777777" w:rsidR="00BE2036" w:rsidRPr="00AB4AE3" w:rsidRDefault="00BE2036" w:rsidP="00BE2036">
      <w:pPr>
        <w:tabs>
          <w:tab w:val="right" w:pos="9240"/>
        </w:tabs>
        <w:rPr>
          <w:rFonts w:ascii="Heinemann PC" w:hAnsi="Heinemann PC"/>
          <w:b/>
          <w:sz w:val="36"/>
          <w:szCs w:val="36"/>
        </w:rPr>
      </w:pPr>
      <w:r w:rsidRPr="005E6DCF">
        <w:rPr>
          <w:rFonts w:ascii="Heinemann PC" w:hAnsi="Heinemann PC"/>
          <w:b/>
          <w:sz w:val="48"/>
          <w:szCs w:val="48"/>
        </w:rPr>
        <w:t>longueurs</w:t>
      </w:r>
    </w:p>
    <w:p w14:paraId="1444EE90" w14:textId="77777777" w:rsidR="00CA683A" w:rsidRDefault="00CA683A" w:rsidP="00CA683A">
      <w:pPr>
        <w:rPr>
          <w:rFonts w:ascii="Heinemann PC" w:hAnsi="Heinemann PC"/>
        </w:rPr>
      </w:pPr>
    </w:p>
    <w:p w14:paraId="3380D5C4" w14:textId="77777777" w:rsidR="00CA683A" w:rsidRPr="00F91A59" w:rsidRDefault="00CA683A" w:rsidP="00CA683A">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09596AB"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35C20F7D" w14:textId="77777777"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70D90181" w14:textId="77777777" w:rsidR="00CA683A" w:rsidRPr="00650E47" w:rsidRDefault="00650E47" w:rsidP="00CA683A">
      <w:pPr>
        <w:tabs>
          <w:tab w:val="left" w:pos="8396"/>
        </w:tabs>
        <w:spacing w:before="68"/>
        <w:rPr>
          <w:rFonts w:ascii="Heinemann PC" w:eastAsia="Times New Roman" w:hAnsi="Heinemann PC" w:cs="Arial"/>
          <w:bCs/>
          <w:color w:val="231F20"/>
          <w:w w:val="115"/>
          <w:sz w:val="32"/>
          <w:szCs w:val="32"/>
        </w:rPr>
      </w:pPr>
      <w:r w:rsidRPr="00650E47">
        <w:rPr>
          <w:rFonts w:ascii="Heinemann PC" w:eastAsia="Times New Roman" w:hAnsi="Heinemann PC" w:cs="Arial"/>
          <w:bCs/>
          <w:color w:val="231F20"/>
          <w:w w:val="115"/>
          <w:sz w:val="32"/>
          <w:szCs w:val="32"/>
        </w:rPr>
        <w:t xml:space="preserve">Peux-tu trouver quelque chose qui est plus court </w:t>
      </w:r>
      <w:r w:rsidR="00B80427">
        <w:rPr>
          <w:rFonts w:ascii="Heinemann PC" w:eastAsia="Times New Roman" w:hAnsi="Heinemann PC" w:cs="Arial"/>
          <w:bCs/>
          <w:color w:val="231F20"/>
          <w:w w:val="115"/>
          <w:sz w:val="32"/>
          <w:szCs w:val="32"/>
        </w:rPr>
        <w:br/>
      </w:r>
      <w:r w:rsidRPr="00650E47">
        <w:rPr>
          <w:rFonts w:ascii="Heinemann PC" w:eastAsia="Times New Roman" w:hAnsi="Heinemann PC" w:cs="Arial"/>
          <w:bCs/>
          <w:color w:val="231F20"/>
          <w:w w:val="115"/>
          <w:sz w:val="32"/>
          <w:szCs w:val="32"/>
        </w:rPr>
        <w:t>que ton</w:t>
      </w:r>
    </w:p>
    <w:p w14:paraId="501B9C8F" w14:textId="77777777" w:rsidR="00CA683A" w:rsidRPr="00CA683A" w:rsidRDefault="00CA683A" w:rsidP="00CA683A">
      <w:pPr>
        <w:tabs>
          <w:tab w:val="left" w:pos="8396"/>
        </w:tabs>
        <w:spacing w:before="68"/>
        <w:rPr>
          <w:rFonts w:ascii="Heinemann PC" w:eastAsia="Times New Roman" w:hAnsi="Heinemann PC" w:cs="Arial"/>
          <w:bCs/>
          <w:color w:val="231F20"/>
          <w:w w:val="115"/>
          <w:sz w:val="32"/>
          <w:szCs w:val="32"/>
        </w:rPr>
      </w:pPr>
    </w:p>
    <w:p w14:paraId="4E520CF7" w14:textId="3B8B8FAF" w:rsidR="00CA683A" w:rsidRDefault="00600E1B" w:rsidP="00CA683A">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cs="Arial"/>
          <w:bCs/>
          <w:color w:val="231F20"/>
          <w:w w:val="115"/>
          <w:sz w:val="32"/>
          <w:szCs w:val="32"/>
        </w:rPr>
      </w:pPr>
      <w:r w:rsidRPr="0025246D">
        <w:rPr>
          <w:rFonts w:ascii="Heinemann PC" w:hAnsi="Heinemann PC" w:cs="Arial"/>
          <w:bCs/>
          <w:noProof/>
          <w:color w:val="231F20"/>
          <w:w w:val="115"/>
          <w:sz w:val="32"/>
          <w:szCs w:val="32"/>
        </w:rPr>
        <w:drawing>
          <wp:inline distT="0" distB="0" distL="0" distR="0" wp14:anchorId="39ECB2BD" wp14:editId="4A5860EF">
            <wp:extent cx="2998470" cy="1467485"/>
            <wp:effectExtent l="0" t="0" r="0" b="5715"/>
            <wp:docPr id="6" name="Picture 6" descr="LM 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 7-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8470" cy="1467485"/>
                    </a:xfrm>
                    <a:prstGeom prst="rect">
                      <a:avLst/>
                    </a:prstGeom>
                    <a:noFill/>
                    <a:ln>
                      <a:noFill/>
                    </a:ln>
                  </pic:spPr>
                </pic:pic>
              </a:graphicData>
            </a:graphic>
          </wp:inline>
        </w:drawing>
      </w:r>
    </w:p>
    <w:p w14:paraId="3CC8329A"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674A13BC"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1FE412AD"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0BAD4899"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11C6CF94" w14:textId="0DD4D637" w:rsidR="00CA683A" w:rsidRDefault="00600E1B"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r>
        <w:rPr>
          <w:noProof/>
        </w:rPr>
        <w:drawing>
          <wp:anchor distT="0" distB="0" distL="114300" distR="114300" simplePos="0" relativeHeight="251658752" behindDoc="0" locked="0" layoutInCell="1" allowOverlap="1" wp14:anchorId="4891BD06" wp14:editId="72FA77DA">
            <wp:simplePos x="0" y="0"/>
            <wp:positionH relativeFrom="column">
              <wp:posOffset>2288540</wp:posOffset>
            </wp:positionH>
            <wp:positionV relativeFrom="paragraph">
              <wp:posOffset>235585</wp:posOffset>
            </wp:positionV>
            <wp:extent cx="2501265" cy="1788160"/>
            <wp:effectExtent l="0" t="0" r="0" b="0"/>
            <wp:wrapNone/>
            <wp:docPr id="20" name="Picture 20" descr="LM 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 7-2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26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62ADF" w14:textId="77777777"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54777923" w14:textId="77777777" w:rsidR="00CA683A" w:rsidRDefault="00650E47" w:rsidP="00650E47">
      <w:pPr>
        <w:tabs>
          <w:tab w:val="left" w:pos="7740"/>
        </w:tabs>
        <w:spacing w:before="68"/>
        <w:rPr>
          <w:rFonts w:ascii="Heinemann PC" w:eastAsia="Times New Roman" w:hAnsi="Heinemann PC" w:cs="Arial"/>
          <w:bCs/>
          <w:color w:val="231F20"/>
          <w:w w:val="115"/>
          <w:sz w:val="32"/>
          <w:szCs w:val="32"/>
        </w:rPr>
      </w:pPr>
      <w:r w:rsidRPr="00650E47">
        <w:rPr>
          <w:rFonts w:ascii="Heinemann PC" w:eastAsia="Times New Roman" w:hAnsi="Heinemann PC" w:cs="Arial"/>
          <w:bCs/>
          <w:color w:val="231F20"/>
          <w:w w:val="115"/>
          <w:sz w:val="32"/>
          <w:szCs w:val="32"/>
        </w:rPr>
        <w:t>et plus long que ton</w:t>
      </w:r>
      <w:r w:rsidR="00CA683A" w:rsidRPr="00CA683A">
        <w:rPr>
          <w:rFonts w:ascii="Heinemann PC" w:eastAsia="Times New Roman" w:hAnsi="Heinemann PC" w:cs="Arial"/>
          <w:bCs/>
          <w:color w:val="231F20"/>
          <w:w w:val="115"/>
          <w:sz w:val="32"/>
          <w:szCs w:val="32"/>
        </w:rPr>
        <w:t xml:space="preserve"> </w:t>
      </w:r>
      <w:r w:rsidR="009C0BB8">
        <w:rPr>
          <w:rFonts w:ascii="Heinemann PC" w:eastAsia="Times New Roman" w:hAnsi="Heinemann PC" w:cs="Arial"/>
          <w:bCs/>
          <w:color w:val="231F20"/>
          <w:w w:val="115"/>
          <w:sz w:val="32"/>
          <w:szCs w:val="32"/>
        </w:rPr>
        <w:tab/>
        <w:t>?</w:t>
      </w:r>
    </w:p>
    <w:p w14:paraId="066F228A"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708CAE0B"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5FFDD8C0"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2871283A"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1820F0D2"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42C36129" w14:textId="77777777" w:rsidR="00A23B5E" w:rsidRDefault="00A23B5E"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5C733690" w14:textId="77777777" w:rsidR="00A23B5E" w:rsidRDefault="00A23B5E"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4B0115E4" w14:textId="77777777" w:rsidR="00CA683A"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03B1B508" w14:textId="77777777" w:rsidR="00CA683A" w:rsidRPr="001061C4" w:rsidRDefault="00CA683A" w:rsidP="00CA683A">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w:bCs/>
          <w:color w:val="231F20"/>
          <w:w w:val="115"/>
          <w:sz w:val="32"/>
          <w:szCs w:val="32"/>
        </w:rPr>
      </w:pPr>
    </w:p>
    <w:p w14:paraId="537AA848" w14:textId="77777777" w:rsidR="00CA683A" w:rsidRPr="001061C4" w:rsidRDefault="00CA683A" w:rsidP="00CA683A">
      <w:pPr>
        <w:spacing w:before="120" w:after="120"/>
        <w:ind w:left="-480"/>
        <w:rPr>
          <w:rFonts w:ascii="Heinemann PC" w:hAnsi="Heinemann PC"/>
        </w:rPr>
      </w:pPr>
      <w:r w:rsidRPr="001061C4">
        <w:rPr>
          <w:rFonts w:ascii="Heinemann PC" w:hAnsi="Heinemann PC"/>
          <w:position w:val="-2"/>
          <w:sz w:val="28"/>
          <w:szCs w:val="28"/>
        </w:rPr>
        <w:sym w:font="Wingdings" w:char="F022"/>
      </w:r>
      <w:r w:rsidRPr="001061C4">
        <w:rPr>
          <w:rFonts w:ascii="Heinemann PC" w:hAnsi="Heinemann PC"/>
        </w:rPr>
        <w:t xml:space="preserve"> </w:t>
      </w:r>
      <w:r w:rsidRPr="001061C4">
        <w:rPr>
          <w:rFonts w:ascii="Heinemann PC" w:hAnsi="Heinemann PC" w:cs="Arial"/>
        </w:rPr>
        <w:t>– – – – – – – – – – – – – –</w:t>
      </w:r>
      <w:r w:rsidRPr="001061C4">
        <w:rPr>
          <w:rFonts w:ascii="Heinemann PC" w:hAnsi="Heinemann PC"/>
        </w:rPr>
        <w:t xml:space="preserve"> </w:t>
      </w:r>
      <w:r w:rsidRPr="001061C4">
        <w:rPr>
          <w:rFonts w:ascii="Heinemann PC" w:hAnsi="Heinemann PC" w:cs="Arial"/>
        </w:rPr>
        <w:t>– – – – – – – – – – – – – – – – – –</w:t>
      </w:r>
      <w:r w:rsidRPr="001061C4">
        <w:rPr>
          <w:rFonts w:ascii="Heinemann PC" w:hAnsi="Heinemann PC"/>
        </w:rPr>
        <w:t xml:space="preserve"> </w:t>
      </w:r>
      <w:r w:rsidRPr="001061C4">
        <w:rPr>
          <w:rFonts w:ascii="Heinemann PC" w:hAnsi="Heinemann PC" w:cs="Arial"/>
        </w:rPr>
        <w:t>– – – – – – – – – –</w:t>
      </w:r>
    </w:p>
    <w:sectPr w:rsidR="00CA683A" w:rsidRPr="001061C4" w:rsidSect="00CA683A">
      <w:footerReference w:type="default" r:id="rId25"/>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B44CF" w14:textId="77777777" w:rsidR="00822C2F" w:rsidRDefault="00822C2F" w:rsidP="00F17461">
      <w:r>
        <w:separator/>
      </w:r>
    </w:p>
  </w:endnote>
  <w:endnote w:type="continuationSeparator" w:id="0">
    <w:p w14:paraId="3E8E7C2F" w14:textId="77777777" w:rsidR="00822C2F" w:rsidRDefault="00822C2F"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inemann PC">
    <w:panose1 w:val="020B0603040000020004"/>
    <w:charset w:val="00"/>
    <w:family w:val="auto"/>
    <w:pitch w:val="variable"/>
    <w:sig w:usb0="8000003F" w:usb1="5200204B"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D8F3F" w14:textId="77777777" w:rsidR="00682418" w:rsidRDefault="00682418" w:rsidP="00682418">
    <w:pPr>
      <w:pBdr>
        <w:top w:val="single" w:sz="4" w:space="1" w:color="auto"/>
      </w:pBdr>
      <w:tabs>
        <w:tab w:val="right" w:pos="9240"/>
      </w:tabs>
      <w:rPr>
        <w:rFonts w:ascii="Arial" w:hAnsi="Arial" w:cs="Arial"/>
        <w:sz w:val="15"/>
        <w:szCs w:val="15"/>
      </w:rPr>
    </w:pPr>
    <w:r w:rsidRPr="00452DEC">
      <w:rPr>
        <w:rFonts w:ascii="Arial" w:hAnsi="Arial" w:cs="Arial"/>
        <w:b/>
        <w:sz w:val="15"/>
        <w:szCs w:val="15"/>
      </w:rPr>
      <w:t>Fiche reproductible 1</w:t>
    </w:r>
    <w:r>
      <w:rPr>
        <w:rFonts w:ascii="Arial" w:hAnsi="Arial" w:cs="Arial"/>
        <w:b/>
        <w:sz w:val="15"/>
        <w:szCs w:val="15"/>
      </w:rPr>
      <w:t xml:space="preserve">, </w:t>
    </w:r>
    <w:r w:rsidR="00B9636E" w:rsidRPr="00B9636E">
      <w:rPr>
        <w:rFonts w:ascii="Arial" w:hAnsi="Arial" w:cs="Arial"/>
        <w:b/>
        <w:i/>
        <w:sz w:val="15"/>
        <w:szCs w:val="15"/>
      </w:rPr>
      <w:t>C’est bien d’être long !</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00CD53FC" w14:textId="15C01B73" w:rsidR="00682418" w:rsidRPr="004658D8" w:rsidRDefault="00600E1B" w:rsidP="0068241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898F749" wp14:editId="55401059">
          <wp:extent cx="170180" cy="85090"/>
          <wp:effectExtent l="0" t="0" r="7620" b="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82418" w:rsidRPr="004658D8">
      <w:rPr>
        <w:rFonts w:ascii="Arial" w:hAnsi="Arial" w:cs="Arial"/>
        <w:sz w:val="15"/>
        <w:szCs w:val="15"/>
      </w:rPr>
      <w:t xml:space="preserve"> Copyright </w:t>
    </w:r>
    <w:r w:rsidR="00682418" w:rsidRPr="00D41453">
      <w:rPr>
        <w:rFonts w:ascii="Arial" w:hAnsi="Arial" w:cs="Arial"/>
        <w:sz w:val="15"/>
        <w:szCs w:val="15"/>
      </w:rPr>
      <w:t>© 201</w:t>
    </w:r>
    <w:r w:rsidR="00682418">
      <w:rPr>
        <w:rFonts w:ascii="Arial" w:hAnsi="Arial" w:cs="Arial"/>
        <w:sz w:val="15"/>
        <w:szCs w:val="15"/>
      </w:rPr>
      <w:t>8</w:t>
    </w:r>
    <w:r w:rsidR="00682418" w:rsidRPr="00D41453">
      <w:rPr>
        <w:rFonts w:ascii="Arial" w:hAnsi="Arial" w:cs="Arial"/>
        <w:sz w:val="15"/>
        <w:szCs w:val="15"/>
      </w:rPr>
      <w:t xml:space="preserve"> Pearson</w:t>
    </w:r>
    <w:r w:rsidR="00682418" w:rsidRPr="004658D8">
      <w:rPr>
        <w:rFonts w:ascii="Arial" w:hAnsi="Arial" w:cs="Arial"/>
        <w:sz w:val="15"/>
        <w:szCs w:val="15"/>
      </w:rPr>
      <w:t xml:space="preserve"> Canada Inc.</w:t>
    </w:r>
    <w:r w:rsidR="00682418">
      <w:rPr>
        <w:rFonts w:ascii="Arial" w:hAnsi="Arial" w:cs="Arial"/>
        <w:sz w:val="15"/>
        <w:szCs w:val="15"/>
      </w:rPr>
      <w:tab/>
    </w:r>
    <w:r w:rsidR="00682418" w:rsidRPr="00452DEC">
      <w:rPr>
        <w:rFonts w:ascii="Arial" w:hAnsi="Arial" w:cs="Arial"/>
        <w:sz w:val="15"/>
        <w:szCs w:val="15"/>
      </w:rPr>
      <w:t>Cette page peut avoir été modifiée de sa version originale.</w:t>
    </w:r>
    <w:r w:rsidR="00682418">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FC27A" w14:textId="77777777" w:rsidR="006A4B1A" w:rsidRDefault="006A4B1A" w:rsidP="006A4B1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8–1, </w:t>
    </w:r>
    <w:r w:rsidR="004F4E5C" w:rsidRPr="004F4E5C">
      <w:rPr>
        <w:rFonts w:ascii="Arial" w:hAnsi="Arial" w:cs="Arial"/>
        <w:b/>
        <w:i/>
        <w:sz w:val="15"/>
        <w:szCs w:val="15"/>
      </w:rPr>
      <w:t>Comparer des longueurs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2F94A35B" w14:textId="3184418C" w:rsidR="006A4B1A" w:rsidRPr="004658D8" w:rsidRDefault="00600E1B" w:rsidP="006A4B1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C6BBF37" wp14:editId="5C0E73FB">
          <wp:extent cx="170180" cy="85090"/>
          <wp:effectExtent l="0" t="0" r="7620" b="0"/>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A4B1A" w:rsidRPr="004658D8">
      <w:rPr>
        <w:rFonts w:ascii="Arial" w:hAnsi="Arial" w:cs="Arial"/>
        <w:sz w:val="15"/>
        <w:szCs w:val="15"/>
      </w:rPr>
      <w:t xml:space="preserve"> Copyright </w:t>
    </w:r>
    <w:r w:rsidR="006A4B1A" w:rsidRPr="00D41453">
      <w:rPr>
        <w:rFonts w:ascii="Arial" w:hAnsi="Arial" w:cs="Arial"/>
        <w:sz w:val="15"/>
        <w:szCs w:val="15"/>
      </w:rPr>
      <w:t>© 201</w:t>
    </w:r>
    <w:r w:rsidR="006A4B1A">
      <w:rPr>
        <w:rFonts w:ascii="Arial" w:hAnsi="Arial" w:cs="Arial"/>
        <w:sz w:val="15"/>
        <w:szCs w:val="15"/>
      </w:rPr>
      <w:t>8</w:t>
    </w:r>
    <w:r w:rsidR="006A4B1A" w:rsidRPr="00D41453">
      <w:rPr>
        <w:rFonts w:ascii="Arial" w:hAnsi="Arial" w:cs="Arial"/>
        <w:sz w:val="15"/>
        <w:szCs w:val="15"/>
      </w:rPr>
      <w:t xml:space="preserve"> Pearson</w:t>
    </w:r>
    <w:r w:rsidR="006A4B1A" w:rsidRPr="004658D8">
      <w:rPr>
        <w:rFonts w:ascii="Arial" w:hAnsi="Arial" w:cs="Arial"/>
        <w:sz w:val="15"/>
        <w:szCs w:val="15"/>
      </w:rPr>
      <w:t xml:space="preserve"> Canada Inc.</w:t>
    </w:r>
    <w:r w:rsidR="006A4B1A">
      <w:rPr>
        <w:rFonts w:ascii="Arial" w:hAnsi="Arial" w:cs="Arial"/>
        <w:sz w:val="15"/>
        <w:szCs w:val="15"/>
      </w:rPr>
      <w:tab/>
    </w:r>
    <w:r w:rsidR="006A4B1A" w:rsidRPr="00452DEC">
      <w:rPr>
        <w:rFonts w:ascii="Arial" w:hAnsi="Arial" w:cs="Arial"/>
        <w:sz w:val="15"/>
        <w:szCs w:val="15"/>
      </w:rPr>
      <w:t>Cette page peut avoir été modifiée de sa version originale.</w:t>
    </w:r>
    <w:r w:rsidR="006A4B1A">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C2392" w14:textId="77777777" w:rsidR="004F4E5C" w:rsidRDefault="004F4E5C" w:rsidP="004F4E5C">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8–2, </w:t>
    </w:r>
    <w:r w:rsidRPr="004F4E5C">
      <w:rPr>
        <w:rFonts w:ascii="Arial" w:hAnsi="Arial" w:cs="Arial"/>
        <w:b/>
        <w:i/>
        <w:sz w:val="15"/>
        <w:szCs w:val="15"/>
      </w:rPr>
      <w:t>Comparer des longueurs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3C7D63F1" w14:textId="60BA6B92" w:rsidR="004F4E5C" w:rsidRPr="004658D8" w:rsidRDefault="00600E1B" w:rsidP="004F4E5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C937786" wp14:editId="054FC80E">
          <wp:extent cx="170180" cy="85090"/>
          <wp:effectExtent l="0" t="0" r="7620" b="0"/>
          <wp:docPr id="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4F4E5C" w:rsidRPr="004658D8">
      <w:rPr>
        <w:rFonts w:ascii="Arial" w:hAnsi="Arial" w:cs="Arial"/>
        <w:sz w:val="15"/>
        <w:szCs w:val="15"/>
      </w:rPr>
      <w:t xml:space="preserve"> Copyright </w:t>
    </w:r>
    <w:r w:rsidR="004F4E5C" w:rsidRPr="00D41453">
      <w:rPr>
        <w:rFonts w:ascii="Arial" w:hAnsi="Arial" w:cs="Arial"/>
        <w:sz w:val="15"/>
        <w:szCs w:val="15"/>
      </w:rPr>
      <w:t>© 201</w:t>
    </w:r>
    <w:r w:rsidR="004F4E5C">
      <w:rPr>
        <w:rFonts w:ascii="Arial" w:hAnsi="Arial" w:cs="Arial"/>
        <w:sz w:val="15"/>
        <w:szCs w:val="15"/>
      </w:rPr>
      <w:t>8</w:t>
    </w:r>
    <w:r w:rsidR="004F4E5C" w:rsidRPr="00D41453">
      <w:rPr>
        <w:rFonts w:ascii="Arial" w:hAnsi="Arial" w:cs="Arial"/>
        <w:sz w:val="15"/>
        <w:szCs w:val="15"/>
      </w:rPr>
      <w:t xml:space="preserve"> Pearson</w:t>
    </w:r>
    <w:r w:rsidR="004F4E5C" w:rsidRPr="004658D8">
      <w:rPr>
        <w:rFonts w:ascii="Arial" w:hAnsi="Arial" w:cs="Arial"/>
        <w:sz w:val="15"/>
        <w:szCs w:val="15"/>
      </w:rPr>
      <w:t xml:space="preserve"> Canada Inc.</w:t>
    </w:r>
    <w:r w:rsidR="004F4E5C">
      <w:rPr>
        <w:rFonts w:ascii="Arial" w:hAnsi="Arial" w:cs="Arial"/>
        <w:sz w:val="15"/>
        <w:szCs w:val="15"/>
      </w:rPr>
      <w:tab/>
    </w:r>
    <w:r w:rsidR="004F4E5C" w:rsidRPr="00452DEC">
      <w:rPr>
        <w:rFonts w:ascii="Arial" w:hAnsi="Arial" w:cs="Arial"/>
        <w:sz w:val="15"/>
        <w:szCs w:val="15"/>
      </w:rPr>
      <w:t>Cette page peut avoir été modifiée de sa version originale.</w:t>
    </w:r>
    <w:r w:rsidR="004F4E5C">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2F72" w14:textId="77777777" w:rsidR="00A47953" w:rsidRDefault="00A47953" w:rsidP="005D6050">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reproductible </w:t>
    </w:r>
    <w:r>
      <w:rPr>
        <w:rFonts w:ascii="Arial" w:hAnsi="Arial" w:cs="Arial"/>
        <w:b/>
        <w:sz w:val="15"/>
        <w:szCs w:val="15"/>
      </w:rPr>
      <w:t xml:space="preserve">2–1, </w:t>
    </w:r>
    <w:r w:rsidRPr="007C3DAC">
      <w:rPr>
        <w:rFonts w:ascii="Arial" w:hAnsi="Arial" w:cs="Arial"/>
        <w:b/>
        <w:i/>
        <w:sz w:val="15"/>
        <w:szCs w:val="15"/>
      </w:rPr>
      <w:t xml:space="preserve">Activités à faire à la maison </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Pr>
        <w:rFonts w:ascii="Arial" w:hAnsi="Arial" w:cs="Arial"/>
        <w:sz w:val="15"/>
        <w:szCs w:val="15"/>
      </w:rPr>
      <w:t xml:space="preserve"> </w:t>
    </w:r>
  </w:p>
  <w:p w14:paraId="1E3FD7EC" w14:textId="77777777" w:rsidR="00A47953" w:rsidRDefault="00A47953" w:rsidP="005D6050">
    <w:pPr>
      <w:pBdr>
        <w:top w:val="single" w:sz="4" w:space="1" w:color="auto"/>
      </w:pBdr>
      <w:tabs>
        <w:tab w:val="right" w:pos="9240"/>
      </w:tabs>
      <w:rPr>
        <w:rFonts w:ascii="Arial" w:hAnsi="Arial" w:cs="Arial"/>
        <w:sz w:val="15"/>
        <w:szCs w:val="15"/>
      </w:rPr>
    </w:pPr>
    <w:r w:rsidRPr="007C3DAC">
      <w:rPr>
        <w:rFonts w:ascii="Arial" w:hAnsi="Arial" w:cs="Arial"/>
        <w:b/>
        <w:i/>
        <w:sz w:val="15"/>
        <w:szCs w:val="15"/>
      </w:rPr>
      <w:t>et lettre aux parents / tuteurs</w:t>
    </w:r>
    <w:r>
      <w:rPr>
        <w:rFonts w:ascii="Arial" w:hAnsi="Arial" w:cs="Arial"/>
        <w:sz w:val="15"/>
        <w:szCs w:val="15"/>
      </w:rPr>
      <w:tab/>
    </w:r>
    <w:r w:rsidRPr="00452DEC">
      <w:rPr>
        <w:rFonts w:ascii="Arial" w:hAnsi="Arial" w:cs="Arial"/>
        <w:sz w:val="15"/>
        <w:szCs w:val="15"/>
      </w:rPr>
      <w:t>Cette page peut avoir été modifiée de sa version originale.</w:t>
    </w:r>
    <w:r>
      <w:rPr>
        <w:rFonts w:ascii="Arial" w:hAnsi="Arial" w:cs="Arial"/>
        <w:sz w:val="15"/>
        <w:szCs w:val="15"/>
      </w:rPr>
      <w:t xml:space="preserve"> </w:t>
    </w:r>
  </w:p>
  <w:p w14:paraId="124B325B" w14:textId="53EDA555" w:rsidR="00A47953" w:rsidRPr="004658D8" w:rsidRDefault="00600E1B" w:rsidP="005D605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F5353C1" wp14:editId="14FD4931">
          <wp:extent cx="170180" cy="85090"/>
          <wp:effectExtent l="0" t="0" r="7620" b="0"/>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47953" w:rsidRPr="004658D8">
      <w:rPr>
        <w:rFonts w:ascii="Arial" w:hAnsi="Arial" w:cs="Arial"/>
        <w:sz w:val="15"/>
        <w:szCs w:val="15"/>
      </w:rPr>
      <w:t xml:space="preserve"> Copyright </w:t>
    </w:r>
    <w:r w:rsidR="00A47953" w:rsidRPr="00D41453">
      <w:rPr>
        <w:rFonts w:ascii="Arial" w:hAnsi="Arial" w:cs="Arial"/>
        <w:sz w:val="15"/>
        <w:szCs w:val="15"/>
      </w:rPr>
      <w:t>© 201</w:t>
    </w:r>
    <w:r w:rsidR="00A47953">
      <w:rPr>
        <w:rFonts w:ascii="Arial" w:hAnsi="Arial" w:cs="Arial"/>
        <w:sz w:val="15"/>
        <w:szCs w:val="15"/>
      </w:rPr>
      <w:t>8</w:t>
    </w:r>
    <w:r w:rsidR="00A47953" w:rsidRPr="00D41453">
      <w:rPr>
        <w:rFonts w:ascii="Arial" w:hAnsi="Arial" w:cs="Arial"/>
        <w:sz w:val="15"/>
        <w:szCs w:val="15"/>
      </w:rPr>
      <w:t xml:space="preserve"> Pearson</w:t>
    </w:r>
    <w:r w:rsidR="00A47953" w:rsidRPr="004658D8">
      <w:rPr>
        <w:rFonts w:ascii="Arial" w:hAnsi="Arial" w:cs="Arial"/>
        <w:sz w:val="15"/>
        <w:szCs w:val="15"/>
      </w:rPr>
      <w:t xml:space="preserve"> Canada Inc.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60C4F" w14:textId="77777777" w:rsidR="001F09F6" w:rsidRDefault="001F09F6" w:rsidP="005D6050">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reproductible </w:t>
    </w:r>
    <w:r>
      <w:rPr>
        <w:rFonts w:ascii="Arial" w:hAnsi="Arial" w:cs="Arial"/>
        <w:b/>
        <w:sz w:val="15"/>
        <w:szCs w:val="15"/>
      </w:rPr>
      <w:t xml:space="preserve">2–2, </w:t>
    </w:r>
    <w:r w:rsidRPr="007C3DAC">
      <w:rPr>
        <w:rFonts w:ascii="Arial" w:hAnsi="Arial" w:cs="Arial"/>
        <w:b/>
        <w:i/>
        <w:sz w:val="15"/>
        <w:szCs w:val="15"/>
      </w:rPr>
      <w:t>Activités à faire à la maison</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Pr>
        <w:rFonts w:ascii="Arial" w:hAnsi="Arial" w:cs="Arial"/>
        <w:sz w:val="15"/>
        <w:szCs w:val="15"/>
      </w:rPr>
      <w:t xml:space="preserve"> </w:t>
    </w:r>
  </w:p>
  <w:p w14:paraId="7322F947" w14:textId="77777777" w:rsidR="001F09F6" w:rsidRDefault="001F09F6" w:rsidP="005D6050">
    <w:pPr>
      <w:pBdr>
        <w:top w:val="single" w:sz="4" w:space="1" w:color="auto"/>
      </w:pBdr>
      <w:tabs>
        <w:tab w:val="right" w:pos="9240"/>
      </w:tabs>
      <w:rPr>
        <w:rFonts w:ascii="Arial" w:hAnsi="Arial" w:cs="Arial"/>
        <w:sz w:val="15"/>
        <w:szCs w:val="15"/>
      </w:rPr>
    </w:pPr>
    <w:r w:rsidRPr="007C3DAC">
      <w:rPr>
        <w:rFonts w:ascii="Arial" w:hAnsi="Arial" w:cs="Arial"/>
        <w:b/>
        <w:i/>
        <w:sz w:val="15"/>
        <w:szCs w:val="15"/>
      </w:rPr>
      <w:t>et lettre aux parents / tuteurs</w:t>
    </w:r>
    <w:r w:rsidRPr="004658D8">
      <w:rPr>
        <w:rFonts w:ascii="Arial" w:hAnsi="Arial" w:cs="Arial"/>
        <w:sz w:val="15"/>
        <w:szCs w:val="15"/>
      </w:rPr>
      <w:t xml:space="preserve"> </w:t>
    </w:r>
    <w:r>
      <w:rPr>
        <w:rFonts w:ascii="Arial" w:hAnsi="Arial" w:cs="Arial"/>
        <w:sz w:val="15"/>
        <w:szCs w:val="15"/>
      </w:rPr>
      <w:tab/>
    </w:r>
    <w:r w:rsidRPr="00452DEC">
      <w:rPr>
        <w:rFonts w:ascii="Arial" w:hAnsi="Arial" w:cs="Arial"/>
        <w:sz w:val="15"/>
        <w:szCs w:val="15"/>
      </w:rPr>
      <w:t>Cette page peut avoir été modifiée de sa version originale.</w:t>
    </w:r>
    <w:r>
      <w:rPr>
        <w:rFonts w:ascii="Arial" w:hAnsi="Arial" w:cs="Arial"/>
        <w:sz w:val="15"/>
        <w:szCs w:val="15"/>
      </w:rPr>
      <w:t xml:space="preserve"> </w:t>
    </w:r>
  </w:p>
  <w:p w14:paraId="1FC21D0B" w14:textId="1BE106A4" w:rsidR="001F09F6" w:rsidRPr="004658D8" w:rsidRDefault="00600E1B" w:rsidP="005D605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AC101B5" wp14:editId="622761D5">
          <wp:extent cx="170180" cy="85090"/>
          <wp:effectExtent l="0" t="0" r="7620" b="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1F09F6" w:rsidRPr="004658D8">
      <w:rPr>
        <w:rFonts w:ascii="Arial" w:hAnsi="Arial" w:cs="Arial"/>
        <w:sz w:val="15"/>
        <w:szCs w:val="15"/>
      </w:rPr>
      <w:t xml:space="preserve"> Copyright </w:t>
    </w:r>
    <w:r w:rsidR="001F09F6" w:rsidRPr="00D41453">
      <w:rPr>
        <w:rFonts w:ascii="Arial" w:hAnsi="Arial" w:cs="Arial"/>
        <w:sz w:val="15"/>
        <w:szCs w:val="15"/>
      </w:rPr>
      <w:t>© 201</w:t>
    </w:r>
    <w:r w:rsidR="001F09F6">
      <w:rPr>
        <w:rFonts w:ascii="Arial" w:hAnsi="Arial" w:cs="Arial"/>
        <w:sz w:val="15"/>
        <w:szCs w:val="15"/>
      </w:rPr>
      <w:t>8</w:t>
    </w:r>
    <w:r w:rsidR="001F09F6" w:rsidRPr="00D41453">
      <w:rPr>
        <w:rFonts w:ascii="Arial" w:hAnsi="Arial" w:cs="Arial"/>
        <w:sz w:val="15"/>
        <w:szCs w:val="15"/>
      </w:rPr>
      <w:t xml:space="preserve"> Pearson</w:t>
    </w:r>
    <w:r w:rsidR="001F09F6"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CA60D" w14:textId="77777777" w:rsidR="00C303EE" w:rsidRDefault="00C303EE" w:rsidP="005D6050">
    <w:pPr>
      <w:pBdr>
        <w:top w:val="single" w:sz="4" w:space="1" w:color="auto"/>
      </w:pBdr>
      <w:tabs>
        <w:tab w:val="right" w:pos="9240"/>
      </w:tabs>
      <w:rPr>
        <w:rFonts w:ascii="Arial" w:hAnsi="Arial" w:cs="Arial"/>
        <w:sz w:val="15"/>
        <w:szCs w:val="15"/>
      </w:rPr>
    </w:pPr>
    <w:r w:rsidRPr="007C3DAC">
      <w:rPr>
        <w:rFonts w:ascii="Arial" w:hAnsi="Arial" w:cs="Arial"/>
        <w:b/>
        <w:sz w:val="15"/>
        <w:szCs w:val="15"/>
      </w:rPr>
      <w:t>Fiche reproductible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470B456C" w14:textId="28560034" w:rsidR="00C303EE" w:rsidRPr="004658D8" w:rsidRDefault="00600E1B" w:rsidP="005D605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96B5A7E" wp14:editId="21788A15">
          <wp:extent cx="170180" cy="85090"/>
          <wp:effectExtent l="0" t="0" r="762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C303EE" w:rsidRPr="004658D8">
      <w:rPr>
        <w:rFonts w:ascii="Arial" w:hAnsi="Arial" w:cs="Arial"/>
        <w:sz w:val="15"/>
        <w:szCs w:val="15"/>
      </w:rPr>
      <w:t xml:space="preserve"> Copyright © 201</w:t>
    </w:r>
    <w:r w:rsidR="00C303EE">
      <w:rPr>
        <w:rFonts w:ascii="Arial" w:hAnsi="Arial" w:cs="Arial"/>
        <w:sz w:val="15"/>
        <w:szCs w:val="15"/>
      </w:rPr>
      <w:t>8</w:t>
    </w:r>
    <w:r w:rsidR="00C303EE" w:rsidRPr="004658D8">
      <w:rPr>
        <w:rFonts w:ascii="Arial" w:hAnsi="Arial" w:cs="Arial"/>
        <w:sz w:val="15"/>
        <w:szCs w:val="15"/>
      </w:rPr>
      <w:t xml:space="preserve"> Pearson Canada Inc.</w:t>
    </w:r>
    <w:r w:rsidR="00C303EE">
      <w:rPr>
        <w:rFonts w:ascii="Arial" w:hAnsi="Arial" w:cs="Arial"/>
        <w:sz w:val="15"/>
        <w:szCs w:val="15"/>
      </w:rPr>
      <w:tab/>
    </w:r>
    <w:r w:rsidR="00C303EE" w:rsidRPr="00452DEC">
      <w:rPr>
        <w:rFonts w:ascii="Arial" w:hAnsi="Arial" w:cs="Arial"/>
        <w:sz w:val="15"/>
        <w:szCs w:val="15"/>
      </w:rPr>
      <w:t>Cette page peut avoir été modifiée de sa version originale.</w:t>
    </w:r>
    <w:r w:rsidR="00C303EE">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03144" w14:textId="77777777" w:rsidR="00682418" w:rsidRDefault="00682418" w:rsidP="00682418">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3,</w:t>
    </w:r>
    <w:r w:rsidR="00A85347">
      <w:rPr>
        <w:rFonts w:ascii="Arial" w:hAnsi="Arial" w:cs="Arial"/>
        <w:b/>
        <w:sz w:val="15"/>
        <w:szCs w:val="15"/>
      </w:rPr>
      <w:t xml:space="preserve"> </w:t>
    </w:r>
    <w:r w:rsidR="00A85347" w:rsidRPr="004F4E5C">
      <w:rPr>
        <w:rFonts w:ascii="Arial" w:hAnsi="Arial" w:cs="Arial"/>
        <w:b/>
        <w:sz w:val="15"/>
        <w:szCs w:val="15"/>
      </w:rPr>
      <w:t>Grille de mathématiques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579EDE49" w14:textId="77777777" w:rsidR="00682418" w:rsidRDefault="00A85347" w:rsidP="00682418">
    <w:pPr>
      <w:pBdr>
        <w:top w:val="single" w:sz="4" w:space="1" w:color="auto"/>
      </w:pBdr>
      <w:tabs>
        <w:tab w:val="right" w:pos="9240"/>
      </w:tabs>
      <w:rPr>
        <w:rFonts w:ascii="Arial" w:hAnsi="Arial" w:cs="Arial"/>
        <w:noProof/>
        <w:sz w:val="15"/>
        <w:szCs w:val="15"/>
      </w:rPr>
    </w:pPr>
    <w:r w:rsidRPr="004F4E5C">
      <w:rPr>
        <w:rFonts w:ascii="Arial" w:hAnsi="Arial" w:cs="Arial"/>
        <w:b/>
        <w:i/>
        <w:sz w:val="15"/>
        <w:szCs w:val="15"/>
      </w:rPr>
      <w:t>C’est bien d’être long !</w:t>
    </w:r>
    <w:r w:rsidR="00682418">
      <w:rPr>
        <w:rFonts w:ascii="Arial" w:hAnsi="Arial" w:cs="Arial"/>
        <w:sz w:val="15"/>
        <w:szCs w:val="15"/>
      </w:rPr>
      <w:tab/>
    </w:r>
    <w:r w:rsidR="00682418" w:rsidRPr="00452DEC">
      <w:rPr>
        <w:rFonts w:ascii="Arial" w:hAnsi="Arial" w:cs="Arial"/>
        <w:sz w:val="15"/>
        <w:szCs w:val="15"/>
      </w:rPr>
      <w:t>Cette page peut avoir été modifiée de sa version originale.</w:t>
    </w:r>
  </w:p>
  <w:p w14:paraId="04C27588" w14:textId="105BB088" w:rsidR="00682418" w:rsidRPr="004658D8" w:rsidRDefault="00600E1B" w:rsidP="0068241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67B502A" wp14:editId="524DDE73">
          <wp:extent cx="170180" cy="85090"/>
          <wp:effectExtent l="0" t="0" r="7620" b="0"/>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82418" w:rsidRPr="004658D8">
      <w:rPr>
        <w:rFonts w:ascii="Arial" w:hAnsi="Arial" w:cs="Arial"/>
        <w:sz w:val="15"/>
        <w:szCs w:val="15"/>
      </w:rPr>
      <w:t xml:space="preserve"> Copyright </w:t>
    </w:r>
    <w:r w:rsidR="00682418" w:rsidRPr="00D41453">
      <w:rPr>
        <w:rFonts w:ascii="Arial" w:hAnsi="Arial" w:cs="Arial"/>
        <w:sz w:val="15"/>
        <w:szCs w:val="15"/>
      </w:rPr>
      <w:t>© 201</w:t>
    </w:r>
    <w:r w:rsidR="00682418">
      <w:rPr>
        <w:rFonts w:ascii="Arial" w:hAnsi="Arial" w:cs="Arial"/>
        <w:sz w:val="15"/>
        <w:szCs w:val="15"/>
      </w:rPr>
      <w:t>8</w:t>
    </w:r>
    <w:r w:rsidR="00682418" w:rsidRPr="00D41453">
      <w:rPr>
        <w:rFonts w:ascii="Arial" w:hAnsi="Arial" w:cs="Arial"/>
        <w:sz w:val="15"/>
        <w:szCs w:val="15"/>
      </w:rPr>
      <w:t xml:space="preserve"> Pearson</w:t>
    </w:r>
    <w:r w:rsidR="00682418"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3B90" w14:textId="77777777" w:rsidR="00251DFD" w:rsidRDefault="00682418" w:rsidP="00682418">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4, </w:t>
    </w:r>
    <w:r w:rsidR="004F4E5C" w:rsidRPr="004F4E5C">
      <w:rPr>
        <w:rFonts w:ascii="Arial" w:hAnsi="Arial" w:cs="Arial"/>
        <w:b/>
        <w:i/>
        <w:sz w:val="15"/>
        <w:szCs w:val="15"/>
      </w:rPr>
      <w:t>Fiche d’observations sur la hauteur</w:t>
    </w:r>
    <w:r w:rsidR="00251DFD">
      <w:rPr>
        <w:rFonts w:ascii="Arial" w:hAnsi="Arial" w:cs="Arial"/>
        <w:sz w:val="15"/>
        <w:szCs w:val="15"/>
      </w:rPr>
      <w:tab/>
    </w:r>
    <w:r w:rsidRPr="00682418">
      <w:rPr>
        <w:rFonts w:ascii="Arial" w:hAnsi="Arial" w:cs="Arial"/>
        <w:sz w:val="15"/>
        <w:szCs w:val="15"/>
      </w:rPr>
      <w:t>Le droit de reproduire cette page est limité aux écoles qui ont acheté le produit.</w:t>
    </w:r>
    <w:r w:rsidR="00251DFD" w:rsidRPr="004658D8">
      <w:rPr>
        <w:rFonts w:ascii="Arial" w:hAnsi="Arial" w:cs="Arial"/>
        <w:sz w:val="15"/>
        <w:szCs w:val="15"/>
      </w:rPr>
      <w:t xml:space="preserve"> </w:t>
    </w:r>
  </w:p>
  <w:p w14:paraId="2526EB64" w14:textId="2513011E" w:rsidR="00251DFD" w:rsidRPr="004658D8" w:rsidRDefault="00600E1B" w:rsidP="00251DF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73BF4487" wp14:editId="54A3A58D">
          <wp:extent cx="170180" cy="85090"/>
          <wp:effectExtent l="0" t="0" r="7620" b="0"/>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251DFD" w:rsidRPr="004658D8">
      <w:rPr>
        <w:rFonts w:ascii="Arial" w:hAnsi="Arial" w:cs="Arial"/>
        <w:sz w:val="15"/>
        <w:szCs w:val="15"/>
      </w:rPr>
      <w:t xml:space="preserve"> Copyright © 201</w:t>
    </w:r>
    <w:r w:rsidR="00C7044C">
      <w:rPr>
        <w:rFonts w:ascii="Arial" w:hAnsi="Arial" w:cs="Arial"/>
        <w:sz w:val="15"/>
        <w:szCs w:val="15"/>
      </w:rPr>
      <w:t>8</w:t>
    </w:r>
    <w:r w:rsidR="00251DFD" w:rsidRPr="004658D8">
      <w:rPr>
        <w:rFonts w:ascii="Arial" w:hAnsi="Arial" w:cs="Arial"/>
        <w:sz w:val="15"/>
        <w:szCs w:val="15"/>
      </w:rPr>
      <w:t xml:space="preserve"> Pearson Canada Inc.</w:t>
    </w:r>
    <w:r w:rsidR="00251DFD">
      <w:rPr>
        <w:rFonts w:ascii="Arial" w:hAnsi="Arial" w:cs="Arial"/>
        <w:sz w:val="15"/>
        <w:szCs w:val="15"/>
      </w:rPr>
      <w:tab/>
    </w:r>
    <w:r w:rsidR="00682418" w:rsidRPr="00682418">
      <w:rPr>
        <w:rFonts w:ascii="Arial" w:hAnsi="Arial" w:cs="Arial"/>
        <w:sz w:val="15"/>
        <w:szCs w:val="15"/>
      </w:rPr>
      <w:t>Cette page peut avoir été modifiée de sa version originale</w:t>
    </w:r>
    <w:r w:rsidR="00251DFD" w:rsidRPr="004658D8">
      <w:rPr>
        <w:rFonts w:ascii="Arial" w:hAnsi="Arial" w:cs="Arial"/>
        <w:sz w:val="15"/>
        <w:szCs w:val="15"/>
      </w:rPr>
      <w:t>.</w:t>
    </w:r>
    <w:r w:rsidR="00251DFD">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C7297" w14:textId="77777777" w:rsidR="0014549E" w:rsidRDefault="0014549E" w:rsidP="0014549E">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5, </w:t>
    </w:r>
    <w:r w:rsidR="004F4E5C" w:rsidRPr="004F4E5C">
      <w:rPr>
        <w:rFonts w:ascii="Arial" w:hAnsi="Arial" w:cs="Arial"/>
        <w:b/>
        <w:i/>
        <w:sz w:val="15"/>
        <w:szCs w:val="15"/>
      </w:rPr>
      <w:t>Fiche d’observations sur la longueur</w:t>
    </w:r>
    <w:r>
      <w:rPr>
        <w:rFonts w:ascii="Arial" w:hAnsi="Arial" w:cs="Arial"/>
        <w:sz w:val="15"/>
        <w:szCs w:val="15"/>
      </w:rPr>
      <w:tab/>
    </w:r>
    <w:r w:rsidRPr="00682418">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68C4F5C7" w14:textId="7E249E9E" w:rsidR="0014549E" w:rsidRPr="004658D8" w:rsidRDefault="00600E1B" w:rsidP="0014549E">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0BB4F731" wp14:editId="2E89F910">
          <wp:extent cx="170180" cy="85090"/>
          <wp:effectExtent l="0" t="0" r="7620" b="0"/>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14549E" w:rsidRPr="004658D8">
      <w:rPr>
        <w:rFonts w:ascii="Arial" w:hAnsi="Arial" w:cs="Arial"/>
        <w:sz w:val="15"/>
        <w:szCs w:val="15"/>
      </w:rPr>
      <w:t xml:space="preserve"> Copyright © 201</w:t>
    </w:r>
    <w:r w:rsidR="0014549E">
      <w:rPr>
        <w:rFonts w:ascii="Arial" w:hAnsi="Arial" w:cs="Arial"/>
        <w:sz w:val="15"/>
        <w:szCs w:val="15"/>
      </w:rPr>
      <w:t>8</w:t>
    </w:r>
    <w:r w:rsidR="0014549E" w:rsidRPr="004658D8">
      <w:rPr>
        <w:rFonts w:ascii="Arial" w:hAnsi="Arial" w:cs="Arial"/>
        <w:sz w:val="15"/>
        <w:szCs w:val="15"/>
      </w:rPr>
      <w:t xml:space="preserve"> Pearson Canada Inc.</w:t>
    </w:r>
    <w:r w:rsidR="0014549E">
      <w:rPr>
        <w:rFonts w:ascii="Arial" w:hAnsi="Arial" w:cs="Arial"/>
        <w:sz w:val="15"/>
        <w:szCs w:val="15"/>
      </w:rPr>
      <w:tab/>
    </w:r>
    <w:r w:rsidR="0014549E" w:rsidRPr="00682418">
      <w:rPr>
        <w:rFonts w:ascii="Arial" w:hAnsi="Arial" w:cs="Arial"/>
        <w:sz w:val="15"/>
        <w:szCs w:val="15"/>
      </w:rPr>
      <w:t>Cette page peut avoir été modifiée de sa version originale</w:t>
    </w:r>
    <w:r w:rsidR="0014549E" w:rsidRPr="004658D8">
      <w:rPr>
        <w:rFonts w:ascii="Arial" w:hAnsi="Arial" w:cs="Arial"/>
        <w:sz w:val="15"/>
        <w:szCs w:val="15"/>
      </w:rPr>
      <w:t>.</w:t>
    </w:r>
    <w:r w:rsidR="0014549E">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D5B4" w14:textId="77777777" w:rsidR="0014549E" w:rsidRDefault="0014549E" w:rsidP="0014549E">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6, </w:t>
    </w:r>
    <w:r w:rsidR="004F4E5C" w:rsidRPr="004F4E5C">
      <w:rPr>
        <w:rFonts w:ascii="Arial" w:hAnsi="Arial" w:cs="Arial"/>
        <w:b/>
        <w:i/>
        <w:sz w:val="15"/>
        <w:szCs w:val="15"/>
      </w:rPr>
      <w:t>Cadran</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7B5E314E" w14:textId="7DD564AF" w:rsidR="0014549E" w:rsidRPr="004658D8" w:rsidRDefault="00600E1B" w:rsidP="0014549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87BC7ED" wp14:editId="4306FAEE">
          <wp:extent cx="170180" cy="85090"/>
          <wp:effectExtent l="0" t="0" r="7620" b="0"/>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14549E" w:rsidRPr="004658D8">
      <w:rPr>
        <w:rFonts w:ascii="Arial" w:hAnsi="Arial" w:cs="Arial"/>
        <w:sz w:val="15"/>
        <w:szCs w:val="15"/>
      </w:rPr>
      <w:t xml:space="preserve"> Copyright </w:t>
    </w:r>
    <w:r w:rsidR="0014549E" w:rsidRPr="00D41453">
      <w:rPr>
        <w:rFonts w:ascii="Arial" w:hAnsi="Arial" w:cs="Arial"/>
        <w:sz w:val="15"/>
        <w:szCs w:val="15"/>
      </w:rPr>
      <w:t>© 201</w:t>
    </w:r>
    <w:r w:rsidR="0014549E">
      <w:rPr>
        <w:rFonts w:ascii="Arial" w:hAnsi="Arial" w:cs="Arial"/>
        <w:sz w:val="15"/>
        <w:szCs w:val="15"/>
      </w:rPr>
      <w:t>8</w:t>
    </w:r>
    <w:r w:rsidR="0014549E" w:rsidRPr="00D41453">
      <w:rPr>
        <w:rFonts w:ascii="Arial" w:hAnsi="Arial" w:cs="Arial"/>
        <w:sz w:val="15"/>
        <w:szCs w:val="15"/>
      </w:rPr>
      <w:t xml:space="preserve"> Pearson</w:t>
    </w:r>
    <w:r w:rsidR="0014549E" w:rsidRPr="004658D8">
      <w:rPr>
        <w:rFonts w:ascii="Arial" w:hAnsi="Arial" w:cs="Arial"/>
        <w:sz w:val="15"/>
        <w:szCs w:val="15"/>
      </w:rPr>
      <w:t xml:space="preserve"> Canada Inc.</w:t>
    </w:r>
    <w:r w:rsidR="0014549E">
      <w:rPr>
        <w:rFonts w:ascii="Arial" w:hAnsi="Arial" w:cs="Arial"/>
        <w:sz w:val="15"/>
        <w:szCs w:val="15"/>
      </w:rPr>
      <w:tab/>
    </w:r>
    <w:r w:rsidR="0014549E" w:rsidRPr="00452DEC">
      <w:rPr>
        <w:rFonts w:ascii="Arial" w:hAnsi="Arial" w:cs="Arial"/>
        <w:sz w:val="15"/>
        <w:szCs w:val="15"/>
      </w:rPr>
      <w:t>Cette page peut avoir été modifiée de sa version originale.</w:t>
    </w:r>
    <w:r w:rsidR="0014549E">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5FC8A" w14:textId="77777777" w:rsidR="00017CC9" w:rsidRDefault="00017CC9" w:rsidP="00017CC9">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7, </w:t>
    </w:r>
    <w:r w:rsidR="004F4E5C" w:rsidRPr="004F4E5C">
      <w:rPr>
        <w:rFonts w:ascii="Arial" w:hAnsi="Arial" w:cs="Arial"/>
        <w:b/>
        <w:i/>
        <w:sz w:val="15"/>
        <w:szCs w:val="15"/>
      </w:rPr>
      <w:t>Mon histoire de serpents</w:t>
    </w:r>
    <w:r>
      <w:rPr>
        <w:rFonts w:ascii="Arial" w:hAnsi="Arial" w:cs="Arial"/>
        <w:sz w:val="15"/>
        <w:szCs w:val="15"/>
      </w:rPr>
      <w:tab/>
    </w:r>
    <w:r w:rsidRPr="00682418">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27D600B8" w14:textId="4B32F108" w:rsidR="00017CC9" w:rsidRPr="004658D8" w:rsidRDefault="00600E1B" w:rsidP="00017CC9">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7FB1A09E" wp14:editId="4D86E603">
          <wp:extent cx="170180" cy="85090"/>
          <wp:effectExtent l="0" t="0" r="7620" b="0"/>
          <wp:docPr id="1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017CC9" w:rsidRPr="004658D8">
      <w:rPr>
        <w:rFonts w:ascii="Arial" w:hAnsi="Arial" w:cs="Arial"/>
        <w:sz w:val="15"/>
        <w:szCs w:val="15"/>
      </w:rPr>
      <w:t xml:space="preserve"> Copyright © 201</w:t>
    </w:r>
    <w:r w:rsidR="00017CC9">
      <w:rPr>
        <w:rFonts w:ascii="Arial" w:hAnsi="Arial" w:cs="Arial"/>
        <w:sz w:val="15"/>
        <w:szCs w:val="15"/>
      </w:rPr>
      <w:t>8</w:t>
    </w:r>
    <w:r w:rsidR="00017CC9" w:rsidRPr="004658D8">
      <w:rPr>
        <w:rFonts w:ascii="Arial" w:hAnsi="Arial" w:cs="Arial"/>
        <w:sz w:val="15"/>
        <w:szCs w:val="15"/>
      </w:rPr>
      <w:t xml:space="preserve"> Pearson Canada Inc.</w:t>
    </w:r>
    <w:r w:rsidR="00017CC9">
      <w:rPr>
        <w:rFonts w:ascii="Arial" w:hAnsi="Arial" w:cs="Arial"/>
        <w:sz w:val="15"/>
        <w:szCs w:val="15"/>
      </w:rPr>
      <w:tab/>
    </w:r>
    <w:r w:rsidR="00017CC9" w:rsidRPr="00682418">
      <w:rPr>
        <w:rFonts w:ascii="Arial" w:hAnsi="Arial" w:cs="Arial"/>
        <w:sz w:val="15"/>
        <w:szCs w:val="15"/>
      </w:rPr>
      <w:t>Cette page peut avoir été modifiée de sa version originale</w:t>
    </w:r>
    <w:r w:rsidR="00017CC9" w:rsidRPr="004658D8">
      <w:rPr>
        <w:rFonts w:ascii="Arial" w:hAnsi="Arial" w:cs="Arial"/>
        <w:sz w:val="15"/>
        <w:szCs w:val="15"/>
      </w:rPr>
      <w:t>.</w:t>
    </w:r>
    <w:r w:rsidR="00017CC9">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F5D84" w14:textId="77777777" w:rsidR="00822C2F" w:rsidRDefault="00822C2F" w:rsidP="00F17461">
      <w:r>
        <w:separator/>
      </w:r>
    </w:p>
  </w:footnote>
  <w:footnote w:type="continuationSeparator" w:id="0">
    <w:p w14:paraId="650F56B2" w14:textId="77777777" w:rsidR="00822C2F" w:rsidRDefault="00822C2F"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nsid w:val="6AFD4AD8"/>
    <w:multiLevelType w:val="multilevel"/>
    <w:tmpl w:val="6AACB3D0"/>
    <w:numStyleLink w:val="Bullet"/>
  </w:abstractNum>
  <w:abstractNum w:abstractNumId="43">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3"/>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4"/>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5"/>
  </w:num>
  <w:num w:numId="46">
    <w:abstractNumId w:val="3"/>
  </w:num>
  <w:num w:numId="47">
    <w:abstractNumId w:val="2"/>
  </w:num>
  <w:num w:numId="48">
    <w:abstractNumId w:val="38"/>
  </w:num>
  <w:num w:numId="49">
    <w:abstractNumId w:val="9"/>
  </w:num>
  <w:num w:numId="50">
    <w:abstractNumId w:val="11"/>
  </w:num>
  <w:num w:numId="51">
    <w:abstractNumId w:val="42"/>
    <w:lvlOverride w:ilvl="0">
      <w:lvl w:ilvl="0">
        <w:numFmt w:val="bullet"/>
        <w:lvlText w:val="•"/>
        <w:lvlJc w:val="left"/>
        <w:pPr>
          <w:tabs>
            <w:tab w:val="num" w:pos="180"/>
          </w:tabs>
          <w:ind w:left="180" w:hanging="180"/>
        </w:pPr>
        <w:rPr>
          <w:rFonts w:ascii="Heinemann PC" w:eastAsia="Helvetica" w:hAnsi="Heinemann PC" w:cs="Helvetica" w:hint="default"/>
          <w:b w:val="0"/>
          <w:bCs w:val="0"/>
          <w:i w:val="0"/>
          <w:iCs w:val="0"/>
          <w:caps w:val="0"/>
          <w:smallCaps w:val="0"/>
          <w:strike w:val="0"/>
          <w:dstrike w:val="0"/>
          <w:color w:val="000000"/>
          <w:spacing w:val="0"/>
          <w:kern w:val="0"/>
          <w:position w:val="-2"/>
          <w:sz w:val="24"/>
          <w:szCs w:val="24"/>
          <w:u w:val="none"/>
          <w:vertAlign w:val="baseline"/>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3A68"/>
    <w:rsid w:val="00007EB7"/>
    <w:rsid w:val="0001084A"/>
    <w:rsid w:val="00011CA4"/>
    <w:rsid w:val="000173DF"/>
    <w:rsid w:val="00017CC9"/>
    <w:rsid w:val="00020E7F"/>
    <w:rsid w:val="000273C8"/>
    <w:rsid w:val="0003051C"/>
    <w:rsid w:val="00031954"/>
    <w:rsid w:val="000368A3"/>
    <w:rsid w:val="00044750"/>
    <w:rsid w:val="00060D83"/>
    <w:rsid w:val="00067C9B"/>
    <w:rsid w:val="00072DA0"/>
    <w:rsid w:val="00073D33"/>
    <w:rsid w:val="00075DC7"/>
    <w:rsid w:val="00093DC5"/>
    <w:rsid w:val="000A62C8"/>
    <w:rsid w:val="000A6823"/>
    <w:rsid w:val="000B7507"/>
    <w:rsid w:val="000C600A"/>
    <w:rsid w:val="000D343C"/>
    <w:rsid w:val="000D6A6F"/>
    <w:rsid w:val="000E2BAB"/>
    <w:rsid w:val="000E6A36"/>
    <w:rsid w:val="000E70C5"/>
    <w:rsid w:val="00105C53"/>
    <w:rsid w:val="001061C4"/>
    <w:rsid w:val="001167A8"/>
    <w:rsid w:val="00124B19"/>
    <w:rsid w:val="0012588E"/>
    <w:rsid w:val="001262D1"/>
    <w:rsid w:val="0013292D"/>
    <w:rsid w:val="001364CC"/>
    <w:rsid w:val="00144CEF"/>
    <w:rsid w:val="0014549E"/>
    <w:rsid w:val="001457A8"/>
    <w:rsid w:val="0014726B"/>
    <w:rsid w:val="00151BA7"/>
    <w:rsid w:val="00151BA9"/>
    <w:rsid w:val="001533CF"/>
    <w:rsid w:val="0015703A"/>
    <w:rsid w:val="00170097"/>
    <w:rsid w:val="0017232E"/>
    <w:rsid w:val="00183243"/>
    <w:rsid w:val="001932A2"/>
    <w:rsid w:val="00196967"/>
    <w:rsid w:val="001A5A5A"/>
    <w:rsid w:val="001A709E"/>
    <w:rsid w:val="001B234B"/>
    <w:rsid w:val="001B2AA0"/>
    <w:rsid w:val="001B6A00"/>
    <w:rsid w:val="001C17D3"/>
    <w:rsid w:val="001C19F8"/>
    <w:rsid w:val="001C4DA5"/>
    <w:rsid w:val="001D1E7F"/>
    <w:rsid w:val="001D377D"/>
    <w:rsid w:val="001F09F6"/>
    <w:rsid w:val="001F39D9"/>
    <w:rsid w:val="001F41F4"/>
    <w:rsid w:val="001F6B82"/>
    <w:rsid w:val="001F6E32"/>
    <w:rsid w:val="001F7939"/>
    <w:rsid w:val="00205012"/>
    <w:rsid w:val="002154EE"/>
    <w:rsid w:val="00217A93"/>
    <w:rsid w:val="002235D2"/>
    <w:rsid w:val="00231958"/>
    <w:rsid w:val="00233384"/>
    <w:rsid w:val="00235F39"/>
    <w:rsid w:val="0024587D"/>
    <w:rsid w:val="00251DFD"/>
    <w:rsid w:val="0025246D"/>
    <w:rsid w:val="002561B8"/>
    <w:rsid w:val="00260560"/>
    <w:rsid w:val="00263337"/>
    <w:rsid w:val="00270A68"/>
    <w:rsid w:val="00270AEC"/>
    <w:rsid w:val="00276AB4"/>
    <w:rsid w:val="0029735C"/>
    <w:rsid w:val="002A0A13"/>
    <w:rsid w:val="002A3224"/>
    <w:rsid w:val="002A4832"/>
    <w:rsid w:val="002C5E09"/>
    <w:rsid w:val="002C6A84"/>
    <w:rsid w:val="002D6E45"/>
    <w:rsid w:val="002E0774"/>
    <w:rsid w:val="002E499C"/>
    <w:rsid w:val="002F1039"/>
    <w:rsid w:val="002F21B8"/>
    <w:rsid w:val="002F79B3"/>
    <w:rsid w:val="00302B5C"/>
    <w:rsid w:val="0031176D"/>
    <w:rsid w:val="0033226C"/>
    <w:rsid w:val="00332C39"/>
    <w:rsid w:val="003352F4"/>
    <w:rsid w:val="0034324D"/>
    <w:rsid w:val="003476BB"/>
    <w:rsid w:val="003502F4"/>
    <w:rsid w:val="0035266B"/>
    <w:rsid w:val="003564C1"/>
    <w:rsid w:val="0036476C"/>
    <w:rsid w:val="003659BF"/>
    <w:rsid w:val="003770D9"/>
    <w:rsid w:val="003820E1"/>
    <w:rsid w:val="003844B7"/>
    <w:rsid w:val="00386B37"/>
    <w:rsid w:val="003969B3"/>
    <w:rsid w:val="00396B17"/>
    <w:rsid w:val="003B2D2E"/>
    <w:rsid w:val="003B4E3D"/>
    <w:rsid w:val="003B6257"/>
    <w:rsid w:val="003D17ED"/>
    <w:rsid w:val="003D78CB"/>
    <w:rsid w:val="003D7CB0"/>
    <w:rsid w:val="003E18ED"/>
    <w:rsid w:val="003E36E2"/>
    <w:rsid w:val="003E4A47"/>
    <w:rsid w:val="003E7F27"/>
    <w:rsid w:val="00400035"/>
    <w:rsid w:val="00407707"/>
    <w:rsid w:val="004121D2"/>
    <w:rsid w:val="00435DDE"/>
    <w:rsid w:val="00442133"/>
    <w:rsid w:val="00447BBA"/>
    <w:rsid w:val="00451A90"/>
    <w:rsid w:val="00454AB7"/>
    <w:rsid w:val="00455C9F"/>
    <w:rsid w:val="0046002B"/>
    <w:rsid w:val="0046261D"/>
    <w:rsid w:val="004658D8"/>
    <w:rsid w:val="0046665D"/>
    <w:rsid w:val="00477C00"/>
    <w:rsid w:val="00480D88"/>
    <w:rsid w:val="0049168F"/>
    <w:rsid w:val="004925CD"/>
    <w:rsid w:val="004938E1"/>
    <w:rsid w:val="004A35EE"/>
    <w:rsid w:val="004A3C83"/>
    <w:rsid w:val="004B7D6A"/>
    <w:rsid w:val="004D1788"/>
    <w:rsid w:val="004D5569"/>
    <w:rsid w:val="004F2CFE"/>
    <w:rsid w:val="004F4E5C"/>
    <w:rsid w:val="00504F5C"/>
    <w:rsid w:val="0051582B"/>
    <w:rsid w:val="00525A41"/>
    <w:rsid w:val="0053379B"/>
    <w:rsid w:val="0053797B"/>
    <w:rsid w:val="005565DA"/>
    <w:rsid w:val="00560D30"/>
    <w:rsid w:val="00561270"/>
    <w:rsid w:val="00562871"/>
    <w:rsid w:val="0056504E"/>
    <w:rsid w:val="00565B68"/>
    <w:rsid w:val="00567712"/>
    <w:rsid w:val="00573880"/>
    <w:rsid w:val="00573C21"/>
    <w:rsid w:val="005740C9"/>
    <w:rsid w:val="00577512"/>
    <w:rsid w:val="00581B9E"/>
    <w:rsid w:val="00582315"/>
    <w:rsid w:val="00584BE9"/>
    <w:rsid w:val="005865D1"/>
    <w:rsid w:val="005933C1"/>
    <w:rsid w:val="00597EC5"/>
    <w:rsid w:val="005B2167"/>
    <w:rsid w:val="005D0700"/>
    <w:rsid w:val="005D2EC0"/>
    <w:rsid w:val="005D2F77"/>
    <w:rsid w:val="005D3515"/>
    <w:rsid w:val="005D6050"/>
    <w:rsid w:val="005E233D"/>
    <w:rsid w:val="005E3B71"/>
    <w:rsid w:val="005E5CB2"/>
    <w:rsid w:val="005E6DCF"/>
    <w:rsid w:val="00600E1B"/>
    <w:rsid w:val="00616BBA"/>
    <w:rsid w:val="00620BFC"/>
    <w:rsid w:val="0062180C"/>
    <w:rsid w:val="00645D49"/>
    <w:rsid w:val="006460EE"/>
    <w:rsid w:val="00650E47"/>
    <w:rsid w:val="006512E7"/>
    <w:rsid w:val="006524F3"/>
    <w:rsid w:val="00653AA3"/>
    <w:rsid w:val="006542EB"/>
    <w:rsid w:val="00654685"/>
    <w:rsid w:val="00665B41"/>
    <w:rsid w:val="00682418"/>
    <w:rsid w:val="00684FBE"/>
    <w:rsid w:val="00691089"/>
    <w:rsid w:val="006A2463"/>
    <w:rsid w:val="006A3EA0"/>
    <w:rsid w:val="006A4B1A"/>
    <w:rsid w:val="006A7C0C"/>
    <w:rsid w:val="006B0428"/>
    <w:rsid w:val="006B66EB"/>
    <w:rsid w:val="006C17D3"/>
    <w:rsid w:val="006C1C04"/>
    <w:rsid w:val="006C77A4"/>
    <w:rsid w:val="006D129C"/>
    <w:rsid w:val="006D66C4"/>
    <w:rsid w:val="006F6023"/>
    <w:rsid w:val="0070468D"/>
    <w:rsid w:val="007079B4"/>
    <w:rsid w:val="0071449B"/>
    <w:rsid w:val="00715DCC"/>
    <w:rsid w:val="0071618E"/>
    <w:rsid w:val="00716923"/>
    <w:rsid w:val="00717233"/>
    <w:rsid w:val="00721D2F"/>
    <w:rsid w:val="00730487"/>
    <w:rsid w:val="00736D1F"/>
    <w:rsid w:val="007444CB"/>
    <w:rsid w:val="00746EEA"/>
    <w:rsid w:val="00752ED0"/>
    <w:rsid w:val="007579AE"/>
    <w:rsid w:val="00762232"/>
    <w:rsid w:val="00764BE7"/>
    <w:rsid w:val="00776278"/>
    <w:rsid w:val="00783CAD"/>
    <w:rsid w:val="00786D64"/>
    <w:rsid w:val="00792CC3"/>
    <w:rsid w:val="007A1708"/>
    <w:rsid w:val="007B6051"/>
    <w:rsid w:val="007B6661"/>
    <w:rsid w:val="007C1961"/>
    <w:rsid w:val="007C3157"/>
    <w:rsid w:val="007D6CA6"/>
    <w:rsid w:val="007D7367"/>
    <w:rsid w:val="007D7F9A"/>
    <w:rsid w:val="007E0A98"/>
    <w:rsid w:val="007E29AC"/>
    <w:rsid w:val="007E3671"/>
    <w:rsid w:val="007E3FD2"/>
    <w:rsid w:val="007E4518"/>
    <w:rsid w:val="00802951"/>
    <w:rsid w:val="00805614"/>
    <w:rsid w:val="00805852"/>
    <w:rsid w:val="00821111"/>
    <w:rsid w:val="00822C2F"/>
    <w:rsid w:val="00827AA9"/>
    <w:rsid w:val="00840B85"/>
    <w:rsid w:val="00842BC5"/>
    <w:rsid w:val="008503CB"/>
    <w:rsid w:val="008531E6"/>
    <w:rsid w:val="008563FC"/>
    <w:rsid w:val="00860B07"/>
    <w:rsid w:val="00860DBA"/>
    <w:rsid w:val="00871B71"/>
    <w:rsid w:val="008765C5"/>
    <w:rsid w:val="00876BDE"/>
    <w:rsid w:val="008865DD"/>
    <w:rsid w:val="008873F9"/>
    <w:rsid w:val="008A6750"/>
    <w:rsid w:val="008B6E24"/>
    <w:rsid w:val="008C0DAB"/>
    <w:rsid w:val="008C4410"/>
    <w:rsid w:val="008C55C1"/>
    <w:rsid w:val="008D479B"/>
    <w:rsid w:val="008D733D"/>
    <w:rsid w:val="008E1D90"/>
    <w:rsid w:val="008F23E6"/>
    <w:rsid w:val="008F2E37"/>
    <w:rsid w:val="008F7B52"/>
    <w:rsid w:val="00905EE0"/>
    <w:rsid w:val="009172BA"/>
    <w:rsid w:val="0091743A"/>
    <w:rsid w:val="009251C1"/>
    <w:rsid w:val="00930627"/>
    <w:rsid w:val="00931266"/>
    <w:rsid w:val="00934133"/>
    <w:rsid w:val="0093531C"/>
    <w:rsid w:val="00940591"/>
    <w:rsid w:val="009425B8"/>
    <w:rsid w:val="0095441E"/>
    <w:rsid w:val="00957C68"/>
    <w:rsid w:val="0096394E"/>
    <w:rsid w:val="00963FD9"/>
    <w:rsid w:val="00971A7E"/>
    <w:rsid w:val="00976C1F"/>
    <w:rsid w:val="00980656"/>
    <w:rsid w:val="00991CD0"/>
    <w:rsid w:val="009925F3"/>
    <w:rsid w:val="00996BAE"/>
    <w:rsid w:val="009A03B5"/>
    <w:rsid w:val="009A1C90"/>
    <w:rsid w:val="009B5D5B"/>
    <w:rsid w:val="009C0BB8"/>
    <w:rsid w:val="009C1949"/>
    <w:rsid w:val="009D4CDD"/>
    <w:rsid w:val="009D5AE4"/>
    <w:rsid w:val="009D636A"/>
    <w:rsid w:val="00A06A11"/>
    <w:rsid w:val="00A13834"/>
    <w:rsid w:val="00A215CE"/>
    <w:rsid w:val="00A2370B"/>
    <w:rsid w:val="00A238D0"/>
    <w:rsid w:val="00A23B5E"/>
    <w:rsid w:val="00A24A55"/>
    <w:rsid w:val="00A3175A"/>
    <w:rsid w:val="00A32A6D"/>
    <w:rsid w:val="00A47953"/>
    <w:rsid w:val="00A5597B"/>
    <w:rsid w:val="00A60979"/>
    <w:rsid w:val="00A67576"/>
    <w:rsid w:val="00A72506"/>
    <w:rsid w:val="00A85347"/>
    <w:rsid w:val="00A85418"/>
    <w:rsid w:val="00AA432D"/>
    <w:rsid w:val="00AC077D"/>
    <w:rsid w:val="00AC2AF7"/>
    <w:rsid w:val="00AD4124"/>
    <w:rsid w:val="00AF48BA"/>
    <w:rsid w:val="00AF6B8B"/>
    <w:rsid w:val="00B07478"/>
    <w:rsid w:val="00B27E19"/>
    <w:rsid w:val="00B504B9"/>
    <w:rsid w:val="00B558F6"/>
    <w:rsid w:val="00B56F92"/>
    <w:rsid w:val="00B605F4"/>
    <w:rsid w:val="00B663FE"/>
    <w:rsid w:val="00B71A5C"/>
    <w:rsid w:val="00B73D1A"/>
    <w:rsid w:val="00B73DA3"/>
    <w:rsid w:val="00B74399"/>
    <w:rsid w:val="00B80427"/>
    <w:rsid w:val="00B8634A"/>
    <w:rsid w:val="00B8731E"/>
    <w:rsid w:val="00B9040C"/>
    <w:rsid w:val="00B96141"/>
    <w:rsid w:val="00B9636E"/>
    <w:rsid w:val="00BA0D79"/>
    <w:rsid w:val="00BA3444"/>
    <w:rsid w:val="00BB263C"/>
    <w:rsid w:val="00BD0C9E"/>
    <w:rsid w:val="00BD0EEE"/>
    <w:rsid w:val="00BD2A3F"/>
    <w:rsid w:val="00BD327E"/>
    <w:rsid w:val="00BD38DC"/>
    <w:rsid w:val="00BE2036"/>
    <w:rsid w:val="00BE7957"/>
    <w:rsid w:val="00BF32E0"/>
    <w:rsid w:val="00BF4F68"/>
    <w:rsid w:val="00BF7FD8"/>
    <w:rsid w:val="00C1025B"/>
    <w:rsid w:val="00C12131"/>
    <w:rsid w:val="00C141C4"/>
    <w:rsid w:val="00C20EAF"/>
    <w:rsid w:val="00C22E56"/>
    <w:rsid w:val="00C303EE"/>
    <w:rsid w:val="00C319F1"/>
    <w:rsid w:val="00C321BA"/>
    <w:rsid w:val="00C35203"/>
    <w:rsid w:val="00C35F89"/>
    <w:rsid w:val="00C409AD"/>
    <w:rsid w:val="00C40A59"/>
    <w:rsid w:val="00C45B6D"/>
    <w:rsid w:val="00C45EB5"/>
    <w:rsid w:val="00C53E78"/>
    <w:rsid w:val="00C60CB7"/>
    <w:rsid w:val="00C7044C"/>
    <w:rsid w:val="00C71FD7"/>
    <w:rsid w:val="00C76E8A"/>
    <w:rsid w:val="00C80AEF"/>
    <w:rsid w:val="00C81999"/>
    <w:rsid w:val="00C85A56"/>
    <w:rsid w:val="00C87528"/>
    <w:rsid w:val="00C93ECC"/>
    <w:rsid w:val="00CA016F"/>
    <w:rsid w:val="00CA16AD"/>
    <w:rsid w:val="00CA38A5"/>
    <w:rsid w:val="00CA4A70"/>
    <w:rsid w:val="00CA683A"/>
    <w:rsid w:val="00CB017F"/>
    <w:rsid w:val="00CC1707"/>
    <w:rsid w:val="00CC3C62"/>
    <w:rsid w:val="00CC7EAD"/>
    <w:rsid w:val="00CD76C4"/>
    <w:rsid w:val="00CD7BB8"/>
    <w:rsid w:val="00CE164A"/>
    <w:rsid w:val="00CF222C"/>
    <w:rsid w:val="00CF3BB4"/>
    <w:rsid w:val="00D01E5A"/>
    <w:rsid w:val="00D07CB0"/>
    <w:rsid w:val="00D12067"/>
    <w:rsid w:val="00D13C33"/>
    <w:rsid w:val="00D15519"/>
    <w:rsid w:val="00D16176"/>
    <w:rsid w:val="00D2072C"/>
    <w:rsid w:val="00D20FD8"/>
    <w:rsid w:val="00D2125E"/>
    <w:rsid w:val="00D22836"/>
    <w:rsid w:val="00D25F2D"/>
    <w:rsid w:val="00D2669A"/>
    <w:rsid w:val="00D26845"/>
    <w:rsid w:val="00D34247"/>
    <w:rsid w:val="00D36C2D"/>
    <w:rsid w:val="00D41453"/>
    <w:rsid w:val="00D44C69"/>
    <w:rsid w:val="00D47E62"/>
    <w:rsid w:val="00D617A7"/>
    <w:rsid w:val="00D633B8"/>
    <w:rsid w:val="00D64B0E"/>
    <w:rsid w:val="00D71CB2"/>
    <w:rsid w:val="00D72A4F"/>
    <w:rsid w:val="00D75F6F"/>
    <w:rsid w:val="00D84CFA"/>
    <w:rsid w:val="00D860D1"/>
    <w:rsid w:val="00D871C4"/>
    <w:rsid w:val="00DA58AA"/>
    <w:rsid w:val="00DB1488"/>
    <w:rsid w:val="00DC036A"/>
    <w:rsid w:val="00DC5580"/>
    <w:rsid w:val="00DD57F4"/>
    <w:rsid w:val="00DD5A3A"/>
    <w:rsid w:val="00DF31B6"/>
    <w:rsid w:val="00DF4331"/>
    <w:rsid w:val="00E051B7"/>
    <w:rsid w:val="00E13F76"/>
    <w:rsid w:val="00E22A82"/>
    <w:rsid w:val="00E30998"/>
    <w:rsid w:val="00E31F6D"/>
    <w:rsid w:val="00E40D08"/>
    <w:rsid w:val="00E4130C"/>
    <w:rsid w:val="00E46571"/>
    <w:rsid w:val="00E6010F"/>
    <w:rsid w:val="00E65200"/>
    <w:rsid w:val="00E71E3A"/>
    <w:rsid w:val="00E74074"/>
    <w:rsid w:val="00E74443"/>
    <w:rsid w:val="00E81CE1"/>
    <w:rsid w:val="00E877BC"/>
    <w:rsid w:val="00E90FC9"/>
    <w:rsid w:val="00E93A63"/>
    <w:rsid w:val="00E94845"/>
    <w:rsid w:val="00E969C2"/>
    <w:rsid w:val="00E9742E"/>
    <w:rsid w:val="00EA14CE"/>
    <w:rsid w:val="00EB242E"/>
    <w:rsid w:val="00EC69A6"/>
    <w:rsid w:val="00ED5C78"/>
    <w:rsid w:val="00ED7204"/>
    <w:rsid w:val="00ED72B3"/>
    <w:rsid w:val="00EE1778"/>
    <w:rsid w:val="00EE2A89"/>
    <w:rsid w:val="00EE43D5"/>
    <w:rsid w:val="00EF0C5C"/>
    <w:rsid w:val="00EF5271"/>
    <w:rsid w:val="00F17461"/>
    <w:rsid w:val="00F21454"/>
    <w:rsid w:val="00F234AA"/>
    <w:rsid w:val="00F23FBD"/>
    <w:rsid w:val="00F24E63"/>
    <w:rsid w:val="00F31A32"/>
    <w:rsid w:val="00F40321"/>
    <w:rsid w:val="00F4053D"/>
    <w:rsid w:val="00F46EF3"/>
    <w:rsid w:val="00F505B5"/>
    <w:rsid w:val="00F545E8"/>
    <w:rsid w:val="00F66506"/>
    <w:rsid w:val="00F73E34"/>
    <w:rsid w:val="00F81148"/>
    <w:rsid w:val="00F82E74"/>
    <w:rsid w:val="00F84DA0"/>
    <w:rsid w:val="00F924A7"/>
    <w:rsid w:val="00F9645C"/>
    <w:rsid w:val="00FA4CA4"/>
    <w:rsid w:val="00FB1D3E"/>
    <w:rsid w:val="00FB5D63"/>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A0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footer" Target="footer10.xm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footer" Target="footer1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3.jpeg"/><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4.jpeg"/><Relationship Id="rId17" Type="http://schemas.openxmlformats.org/officeDocument/2006/relationships/footer" Target="footer8.xml"/><Relationship Id="rId18" Type="http://schemas.openxmlformats.org/officeDocument/2006/relationships/image" Target="media/image5.emf"/><Relationship Id="rId19" Type="http://schemas.openxmlformats.org/officeDocument/2006/relationships/footer" Target="footer9.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1116</Words>
  <Characters>6366</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LM</vt:lpstr>
    </vt:vector>
  </TitlesOfParts>
  <Company/>
  <LinksUpToDate>false</LinksUpToDate>
  <CharactersWithSpaces>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ricki wortzman</dc:creator>
  <cp:keywords/>
  <dc:description/>
  <cp:lastModifiedBy>Microsoft Office User</cp:lastModifiedBy>
  <cp:revision>2</cp:revision>
  <cp:lastPrinted>2017-06-24T19:52:00Z</cp:lastPrinted>
  <dcterms:created xsi:type="dcterms:W3CDTF">2018-12-28T15:12:00Z</dcterms:created>
  <dcterms:modified xsi:type="dcterms:W3CDTF">2018-12-28T15:12:00Z</dcterms:modified>
</cp:coreProperties>
</file>