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A10981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FE8337C" w:rsidR="00EE29C2" w:rsidRPr="008D3143" w:rsidRDefault="008D3143" w:rsidP="008F3C0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D314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comparer des fractions d’un tout</w:t>
            </w:r>
          </w:p>
        </w:tc>
      </w:tr>
      <w:tr w:rsidR="00661689" w:rsidRPr="00A10981" w14:paraId="76008433" w14:textId="77777777" w:rsidTr="0092323E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78F6403E" w:rsidR="00661689" w:rsidRPr="008D3143" w:rsidRDefault="008D3143" w:rsidP="008D314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prend une réglette, mais a de la difficulté </w:t>
            </w:r>
            <w:r w:rsidR="005062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la partager en parties égales</w:t>
            </w: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les parties ne sont pas égales</w:t>
            </w:r>
            <w:r w:rsidR="00CE6602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A174B0F" w14:textId="4BF8BC9A" w:rsidR="00345039" w:rsidRPr="008D3143" w:rsidRDefault="00345039" w:rsidP="003A6DE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77777777" w:rsidR="00345039" w:rsidRPr="008D3143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97E377" w14:textId="116D09DA" w:rsidR="00CE6602" w:rsidRPr="008D3143" w:rsidRDefault="008D3143" w:rsidP="00CE66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une 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églette, mais a de la </w:t>
            </w:r>
          </w:p>
          <w:p w14:paraId="5E32E6A6" w14:textId="19D001B7" w:rsidR="00661689" w:rsidRPr="008D3143" w:rsidRDefault="003A6DEE" w:rsidP="008D314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D3143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F7BC278" wp14:editId="0604FFA7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330390</wp:posOffset>
                  </wp:positionV>
                  <wp:extent cx="1417320" cy="410210"/>
                  <wp:effectExtent l="0" t="0" r="0" b="889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4_a19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</w:t>
            </w:r>
            <w:proofErr w:type="gramEnd"/>
            <w:r w:rsid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C7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la partager en parties égales</w:t>
            </w:r>
            <w:bookmarkStart w:id="0" w:name="_GoBack"/>
            <w:bookmarkEnd w:id="0"/>
            <w:r w:rsidR="008D3143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les parties ne</w:t>
            </w:r>
            <w:r w:rsid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D3143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recouvrent pas exactement le tout</w:t>
            </w:r>
            <w:r w:rsidR="00CE6602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A1D06ED" w:rsidR="003A6DEE" w:rsidRPr="008D3143" w:rsidRDefault="003A6DEE" w:rsidP="003A6DEE">
            <w:pPr>
              <w:pStyle w:val="Default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67EB4E" w14:textId="6F1A3884" w:rsidR="00CE6602" w:rsidRPr="008D3143" w:rsidRDefault="008D3143" w:rsidP="00CE66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es touts en parties égales, </w:t>
            </w:r>
          </w:p>
          <w:p w14:paraId="37BAC2D0" w14:textId="20D87CD3" w:rsidR="00CE6602" w:rsidRPr="008D3143" w:rsidRDefault="008D3143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nommer les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(il </w:t>
            </w:r>
          </w:p>
          <w:p w14:paraId="267589AA" w14:textId="5A8F3C69" w:rsidR="00661689" w:rsidRPr="008D3143" w:rsidRDefault="008D3143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connaît pas les mots fractionnaires</w:t>
            </w:r>
            <w:r w:rsidR="00CE6602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42D9D2F0" w:rsidR="00CE6602" w:rsidRPr="008D3143" w:rsidRDefault="00A10981" w:rsidP="003A6DE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10981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4853828" wp14:editId="18DBAC6D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27940</wp:posOffset>
                      </wp:positionV>
                      <wp:extent cx="1590675" cy="5715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6A47D" w14:textId="786F16A0" w:rsidR="00A10981" w:rsidRDefault="00A10981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8C3F9AD" wp14:editId="4F414671">
                                        <wp:extent cx="1199693" cy="481230"/>
                                        <wp:effectExtent l="0" t="0" r="0" b="190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3_n04_a19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0">
                                                          <a14:imgEffect>
                                                            <a14:sharpenSoften amount="25000"/>
                                                          </a14:imgEffect>
                                                          <a14:imgEffect>
                                                            <a14:saturation sat="2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1278" cy="485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85382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margin-left:56.75pt;margin-top:2.2pt;width:125.25pt;height: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" stroked="f">
                      <v:textbox>
                        <w:txbxContent>
                          <w:p w14:paraId="6306A47D" w14:textId="786F16A0" w:rsidR="00A10981" w:rsidRDefault="00A10981">
                            <w:bookmarkStart w:id="1" w:name="_GoBack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8C3F9AD" wp14:editId="4F414671">
                                  <wp:extent cx="1199693" cy="481230"/>
                                  <wp:effectExtent l="0" t="0" r="0" b="190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3_n04_a19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  <a14:imgEffect>
                                                      <a14:saturation sat="2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1278" cy="485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8D3143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801D021" w:rsidR="00EE29C2" w:rsidRPr="008D3143" w:rsidRDefault="00EE29C2" w:rsidP="008D314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D3143" w14:paraId="06EBD03A" w14:textId="77777777" w:rsidTr="00D51548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8D314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8D314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8D3143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8D3143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D3143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D314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D314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A10981" w14:paraId="72AC45F2" w14:textId="77777777" w:rsidTr="003A6DEE">
        <w:trPr>
          <w:trHeight w:hRule="exact" w:val="188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C763D8" w14:textId="71729194" w:rsidR="00CE6602" w:rsidRPr="008D3143" w:rsidRDefault="00D51548" w:rsidP="00CE66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 tout en parties égales et </w:t>
            </w:r>
          </w:p>
          <w:p w14:paraId="264E22A6" w14:textId="11AC1644" w:rsidR="00CE6602" w:rsidRPr="008D3143" w:rsidRDefault="00D51548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nommer la partie, mais ne réalise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E93F13B" w14:textId="5ED0321F" w:rsidR="00CE6602" w:rsidRPr="008D3143" w:rsidRDefault="00D51548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si un </w:t>
            </w: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 est partagé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plus de parties </w:t>
            </w:r>
          </w:p>
          <w:p w14:paraId="746389D5" w14:textId="38F78064" w:rsidR="00BE7BA6" w:rsidRPr="008D3143" w:rsidRDefault="00D51548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ces parties seront plus petites</w:t>
            </w:r>
            <w:r w:rsidR="00CE6602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46FBC121" w:rsidR="00CE6602" w:rsidRPr="008D3143" w:rsidRDefault="006633D1" w:rsidP="003A6DEE">
            <w:pPr>
              <w:pStyle w:val="Pa6"/>
              <w:rPr>
                <w:lang w:val="fr-FR"/>
              </w:rPr>
            </w:pPr>
            <w:r w:rsidRPr="006633D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32CF950" wp14:editId="40F19AE0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75565</wp:posOffset>
                      </wp:positionV>
                      <wp:extent cx="2238375" cy="514350"/>
                      <wp:effectExtent l="0" t="0" r="952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1D6EC" w14:textId="0343198F" w:rsidR="006633D1" w:rsidRDefault="006633D1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0383228" wp14:editId="5F54B219">
                                        <wp:extent cx="2144734" cy="409575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4_n04_a19_ma2_tc-F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4">
                                                          <a14:imgEffect>
                                                            <a14:saturation sat="2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89477" cy="418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CF950" id="_x0000_s1027" type="#_x0000_t202" style="position:absolute;margin-left:16.2pt;margin-top:5.95pt;width:176.25pt;height:40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" stroked="f">
                      <v:textbox>
                        <w:txbxContent>
                          <w:p w14:paraId="2F21D6EC" w14:textId="0343198F" w:rsidR="006633D1" w:rsidRDefault="006633D1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0383228" wp14:editId="5F54B219">
                                  <wp:extent cx="2144734" cy="4095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4_n04_a19_ma2_tc-FR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saturation sat="2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9477" cy="418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48201B" w14:textId="53590F73" w:rsidR="00CE6602" w:rsidRPr="008D3143" w:rsidRDefault="00D51548" w:rsidP="00CE660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les touts en parties égales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</w:t>
            </w:r>
          </w:p>
          <w:p w14:paraId="7604B3A7" w14:textId="305DEF7D" w:rsidR="00CE6602" w:rsidRPr="008D3143" w:rsidRDefault="00D51548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</w:t>
            </w:r>
            <w:proofErr w:type="gramEnd"/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nommer les parties,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3D12E19" w14:textId="17F7E50E" w:rsidR="00BE7BA6" w:rsidRPr="008D3143" w:rsidRDefault="00D51548" w:rsidP="00CE660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51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comparer les fractions unitaires</w:t>
            </w:r>
            <w:r w:rsidR="00CE6602" w:rsidRPr="008D31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16B8B28B" w:rsidR="00CE6602" w:rsidRPr="008D3143" w:rsidRDefault="006633D1" w:rsidP="003A6DEE">
            <w:pPr>
              <w:pStyle w:val="Pa6"/>
              <w:rPr>
                <w:lang w:val="fr-FR"/>
              </w:rPr>
            </w:pPr>
            <w:r w:rsidRPr="006633D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608961F0" wp14:editId="0FDBC57F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62230</wp:posOffset>
                      </wp:positionV>
                      <wp:extent cx="2085975" cy="657225"/>
                      <wp:effectExtent l="0" t="0" r="9525" b="952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8351B" w14:textId="14753B69" w:rsidR="006633D1" w:rsidRDefault="006633D1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074F732" wp14:editId="4EAE3689">
                                        <wp:extent cx="1995516" cy="581025"/>
                                        <wp:effectExtent l="0" t="0" r="508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5_n04_a19_ma2_tc-FR.jpg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3096" cy="5832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8961F0" id="_x0000_s1028" type="#_x0000_t202" style="position:absolute;margin-left:28.3pt;margin-top:4.9pt;width:164.25pt;height:51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nvEAIAAP0DAAAOAAAAZHJzL2Uyb0RvYy54bWysU9tu2zAMfR+wfxD0vtgJkjYx4hRdugwD&#10;ugvQ7QMUWY6FyaJGKbGzrx8lu2m2vQ3TgyCK4i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" stroked="f">
                      <v:textbox>
                        <w:txbxContent>
                          <w:p w14:paraId="2A68351B" w14:textId="14753B69" w:rsidR="006633D1" w:rsidRDefault="006633D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074F732" wp14:editId="4EAE3689">
                                  <wp:extent cx="1995516" cy="581025"/>
                                  <wp:effectExtent l="0" t="0" r="508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5_n04_a19_ma2_tc-FR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3096" cy="583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05E0CAB" w:rsidR="00BE7BA6" w:rsidRPr="008D3143" w:rsidRDefault="00EC61F6" w:rsidP="00EC61F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C61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partager des touts en parties égales, à nommer les parties, à faire le lien entre la taille et le nombre des parties égales dans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3F6C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</w:t>
            </w:r>
            <w:r w:rsidRPr="00EC61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à comparer les fractions unitaires.</w:t>
            </w:r>
          </w:p>
        </w:tc>
      </w:tr>
      <w:tr w:rsidR="00BE7BA6" w:rsidRPr="008D3143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4B36224" w:rsidR="00BE7BA6" w:rsidRPr="008D3143" w:rsidRDefault="00BE7BA6" w:rsidP="008D314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D314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D3143" w14:paraId="2FDA25CD" w14:textId="77777777" w:rsidTr="008F3C07">
        <w:trPr>
          <w:trHeight w:val="2177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8D3143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8D314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8D3143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114FB322" w:rsidR="00F10556" w:rsidRPr="008D3143" w:rsidRDefault="008D3143" w:rsidP="00FD2B2E">
      <w:pPr>
        <w:rPr>
          <w:lang w:val="fr-FR"/>
        </w:rPr>
      </w:pPr>
      <w:r w:rsidRPr="008D3143">
        <w:rPr>
          <w:rFonts w:ascii="Arial" w:hAnsi="Arial" w:cs="Arial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58240" behindDoc="0" locked="0" layoutInCell="1" allowOverlap="1" wp14:anchorId="581A7384" wp14:editId="3997E808">
            <wp:simplePos x="0" y="0"/>
            <wp:positionH relativeFrom="column">
              <wp:posOffset>-7752715</wp:posOffset>
            </wp:positionH>
            <wp:positionV relativeFrom="paragraph">
              <wp:posOffset>933450</wp:posOffset>
            </wp:positionV>
            <wp:extent cx="1084580" cy="41021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_n04_a19_t01_blm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RPr="008D3143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5E12A" w14:textId="77777777" w:rsidR="004E52F3" w:rsidRDefault="004E52F3" w:rsidP="00CA2529">
      <w:pPr>
        <w:spacing w:after="0" w:line="240" w:lineRule="auto"/>
      </w:pPr>
      <w:r>
        <w:separator/>
      </w:r>
    </w:p>
  </w:endnote>
  <w:endnote w:type="continuationSeparator" w:id="0">
    <w:p w14:paraId="3C8B115A" w14:textId="77777777" w:rsidR="004E52F3" w:rsidRDefault="004E52F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C96E553" w:rsidR="00D51548" w:rsidRPr="00A10981" w:rsidRDefault="00D5154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1098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10981">
      <w:rPr>
        <w:rFonts w:ascii="Arial" w:hAnsi="Arial" w:cs="Arial"/>
        <w:b/>
        <w:sz w:val="15"/>
        <w:szCs w:val="15"/>
        <w:lang w:val="fr-CA"/>
      </w:rPr>
      <w:t xml:space="preserve"> 2</w:t>
    </w:r>
    <w:r w:rsidRPr="00A1098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A1098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0981">
      <w:rPr>
        <w:rFonts w:ascii="Arial" w:hAnsi="Arial" w:cs="Arial"/>
        <w:sz w:val="15"/>
        <w:szCs w:val="15"/>
        <w:lang w:val="fr-CA"/>
      </w:rPr>
      <w:t xml:space="preserve"> Copyright © 20</w:t>
    </w:r>
    <w:r w:rsidR="004B4AAB" w:rsidRPr="00A10981">
      <w:rPr>
        <w:rFonts w:ascii="Arial" w:hAnsi="Arial" w:cs="Arial"/>
        <w:sz w:val="15"/>
        <w:szCs w:val="15"/>
        <w:lang w:val="fr-CA"/>
      </w:rPr>
      <w:t>2</w:t>
    </w:r>
    <w:r w:rsidR="008132BA">
      <w:rPr>
        <w:rFonts w:ascii="Arial" w:hAnsi="Arial" w:cs="Arial"/>
        <w:sz w:val="15"/>
        <w:szCs w:val="15"/>
        <w:lang w:val="fr-CA"/>
      </w:rPr>
      <w:t>3</w:t>
    </w:r>
    <w:r w:rsidRPr="00A10981">
      <w:rPr>
        <w:rFonts w:ascii="Arial" w:hAnsi="Arial" w:cs="Arial"/>
        <w:sz w:val="15"/>
        <w:szCs w:val="15"/>
        <w:lang w:val="fr-CA"/>
      </w:rPr>
      <w:t xml:space="preserve"> Pearson Canada Inc.</w:t>
    </w:r>
    <w:r w:rsidRPr="00A1098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9AC28" w14:textId="77777777" w:rsidR="004E52F3" w:rsidRDefault="004E52F3" w:rsidP="00CA2529">
      <w:pPr>
        <w:spacing w:after="0" w:line="240" w:lineRule="auto"/>
      </w:pPr>
      <w:r>
        <w:separator/>
      </w:r>
    </w:p>
  </w:footnote>
  <w:footnote w:type="continuationSeparator" w:id="0">
    <w:p w14:paraId="5CDA8702" w14:textId="77777777" w:rsidR="004E52F3" w:rsidRDefault="004E52F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CA26802" w:rsidR="00D51548" w:rsidRPr="008D3143" w:rsidRDefault="00D51548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D314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5C3CBE" w:rsidR="00D51548" w:rsidRPr="00CB2021" w:rsidRDefault="00D5154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65C3CBE" w:rsidR="00D51548" w:rsidRPr="00CB2021" w:rsidRDefault="00D5154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D314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A88C3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8D314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5E29F4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8D3143">
      <w:rPr>
        <w:lang w:val="fr-FR"/>
      </w:rPr>
      <w:tab/>
    </w:r>
    <w:r w:rsidRPr="008D3143">
      <w:rPr>
        <w:lang w:val="fr-FR"/>
      </w:rPr>
      <w:tab/>
    </w:r>
    <w:r w:rsidRPr="008D3143">
      <w:rPr>
        <w:lang w:val="fr-FR"/>
      </w:rPr>
      <w:tab/>
    </w:r>
    <w:r w:rsidRPr="008D3143">
      <w:rPr>
        <w:lang w:val="fr-FR"/>
      </w:rPr>
      <w:tab/>
    </w:r>
    <w:r w:rsidRPr="008D3143">
      <w:rPr>
        <w:lang w:val="fr-FR"/>
      </w:rPr>
      <w:tab/>
    </w:r>
    <w:r w:rsidRPr="008D3143">
      <w:rPr>
        <w:rFonts w:ascii="Arial" w:hAnsi="Arial" w:cs="Arial"/>
        <w:b/>
        <w:sz w:val="36"/>
        <w:szCs w:val="36"/>
        <w:lang w:val="fr-FR"/>
      </w:rPr>
      <w:t>Fiche 5</w:t>
    </w:r>
    <w:r w:rsidR="008132BA">
      <w:rPr>
        <w:rFonts w:ascii="Arial" w:hAnsi="Arial" w:cs="Arial"/>
        <w:b/>
        <w:sz w:val="36"/>
        <w:szCs w:val="36"/>
        <w:lang w:val="fr-FR"/>
      </w:rPr>
      <w:t>8</w:t>
    </w:r>
    <w:r w:rsidRPr="008D3143">
      <w:rPr>
        <w:rFonts w:ascii="Arial" w:hAnsi="Arial" w:cs="Arial"/>
        <w:b/>
        <w:sz w:val="36"/>
        <w:szCs w:val="36"/>
        <w:lang w:val="fr-FR"/>
      </w:rPr>
      <w:t> : Évaluation de l’activité 19</w:t>
    </w:r>
  </w:p>
  <w:p w14:paraId="4033973E" w14:textId="01FF3347" w:rsidR="00D51548" w:rsidRPr="008D3143" w:rsidRDefault="00D5154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D3143">
      <w:rPr>
        <w:rFonts w:ascii="Arial" w:hAnsi="Arial" w:cs="Arial"/>
        <w:b/>
        <w:sz w:val="28"/>
        <w:szCs w:val="28"/>
        <w:lang w:val="fr-FR"/>
      </w:rPr>
      <w:t>Comparer les fractions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624" w:hanging="360"/>
      </w:pPr>
    </w:lvl>
    <w:lvl w:ilvl="2" w:tplc="1009001B" w:tentative="1">
      <w:start w:val="1"/>
      <w:numFmt w:val="lowerRoman"/>
      <w:lvlText w:val="%3."/>
      <w:lvlJc w:val="right"/>
      <w:pPr>
        <w:ind w:left="5344" w:hanging="180"/>
      </w:pPr>
    </w:lvl>
    <w:lvl w:ilvl="3" w:tplc="1009000F" w:tentative="1">
      <w:start w:val="1"/>
      <w:numFmt w:val="decimal"/>
      <w:lvlText w:val="%4."/>
      <w:lvlJc w:val="left"/>
      <w:pPr>
        <w:ind w:left="6064" w:hanging="360"/>
      </w:pPr>
    </w:lvl>
    <w:lvl w:ilvl="4" w:tplc="10090019" w:tentative="1">
      <w:start w:val="1"/>
      <w:numFmt w:val="lowerLetter"/>
      <w:lvlText w:val="%5."/>
      <w:lvlJc w:val="left"/>
      <w:pPr>
        <w:ind w:left="6784" w:hanging="360"/>
      </w:pPr>
    </w:lvl>
    <w:lvl w:ilvl="5" w:tplc="1009001B" w:tentative="1">
      <w:start w:val="1"/>
      <w:numFmt w:val="lowerRoman"/>
      <w:lvlText w:val="%6."/>
      <w:lvlJc w:val="right"/>
      <w:pPr>
        <w:ind w:left="7504" w:hanging="180"/>
      </w:pPr>
    </w:lvl>
    <w:lvl w:ilvl="6" w:tplc="1009000F" w:tentative="1">
      <w:start w:val="1"/>
      <w:numFmt w:val="decimal"/>
      <w:lvlText w:val="%7."/>
      <w:lvlJc w:val="left"/>
      <w:pPr>
        <w:ind w:left="8224" w:hanging="360"/>
      </w:pPr>
    </w:lvl>
    <w:lvl w:ilvl="7" w:tplc="10090019" w:tentative="1">
      <w:start w:val="1"/>
      <w:numFmt w:val="lowerLetter"/>
      <w:lvlText w:val="%8."/>
      <w:lvlJc w:val="left"/>
      <w:pPr>
        <w:ind w:left="8944" w:hanging="360"/>
      </w:pPr>
    </w:lvl>
    <w:lvl w:ilvl="8" w:tplc="10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1B13"/>
    <w:rsid w:val="00050E5C"/>
    <w:rsid w:val="0008174D"/>
    <w:rsid w:val="00097C8F"/>
    <w:rsid w:val="000C2970"/>
    <w:rsid w:val="000C7349"/>
    <w:rsid w:val="000F43C1"/>
    <w:rsid w:val="00112FF1"/>
    <w:rsid w:val="00143030"/>
    <w:rsid w:val="00192706"/>
    <w:rsid w:val="00195CFC"/>
    <w:rsid w:val="001A15AA"/>
    <w:rsid w:val="001A7920"/>
    <w:rsid w:val="00207CC0"/>
    <w:rsid w:val="00254851"/>
    <w:rsid w:val="00270D20"/>
    <w:rsid w:val="0028676E"/>
    <w:rsid w:val="002C432C"/>
    <w:rsid w:val="002C4CB2"/>
    <w:rsid w:val="003014A9"/>
    <w:rsid w:val="0031750B"/>
    <w:rsid w:val="00345039"/>
    <w:rsid w:val="00385E66"/>
    <w:rsid w:val="003A6DEE"/>
    <w:rsid w:val="003C1565"/>
    <w:rsid w:val="003F6C4A"/>
    <w:rsid w:val="00483555"/>
    <w:rsid w:val="004B4AAB"/>
    <w:rsid w:val="004E0352"/>
    <w:rsid w:val="004E52F3"/>
    <w:rsid w:val="00506243"/>
    <w:rsid w:val="0052693C"/>
    <w:rsid w:val="00543A9A"/>
    <w:rsid w:val="00581577"/>
    <w:rsid w:val="005B3A77"/>
    <w:rsid w:val="005B7D0F"/>
    <w:rsid w:val="00661689"/>
    <w:rsid w:val="006633D1"/>
    <w:rsid w:val="00696ABC"/>
    <w:rsid w:val="006C7AE4"/>
    <w:rsid w:val="00741178"/>
    <w:rsid w:val="007A6B78"/>
    <w:rsid w:val="007C0AC3"/>
    <w:rsid w:val="007D6D69"/>
    <w:rsid w:val="008132BA"/>
    <w:rsid w:val="00832B16"/>
    <w:rsid w:val="008D3143"/>
    <w:rsid w:val="008F3C07"/>
    <w:rsid w:val="009047B0"/>
    <w:rsid w:val="0092323E"/>
    <w:rsid w:val="009304D0"/>
    <w:rsid w:val="00994C77"/>
    <w:rsid w:val="009B6FF8"/>
    <w:rsid w:val="00A10981"/>
    <w:rsid w:val="00A43E96"/>
    <w:rsid w:val="00AD33CC"/>
    <w:rsid w:val="00AE494A"/>
    <w:rsid w:val="00B90B01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E6602"/>
    <w:rsid w:val="00CF3ED1"/>
    <w:rsid w:val="00D51548"/>
    <w:rsid w:val="00D7596A"/>
    <w:rsid w:val="00D80E8B"/>
    <w:rsid w:val="00DA1368"/>
    <w:rsid w:val="00DB4EC8"/>
    <w:rsid w:val="00DD6F23"/>
    <w:rsid w:val="00E16179"/>
    <w:rsid w:val="00E21EE5"/>
    <w:rsid w:val="00E45E3B"/>
    <w:rsid w:val="00E613E3"/>
    <w:rsid w:val="00E71CBF"/>
    <w:rsid w:val="00EC61F6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25BE55A1-6167-4766-B59B-2F301E5E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D33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3C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3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3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3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B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1" Type="http://schemas.openxmlformats.org/officeDocument/2006/relationships/image" Target="media/image20.jpeg"/><Relationship Id="rId12" Type="http://schemas.microsoft.com/office/2007/relationships/hdphoto" Target="media/hdphoto10.wdp"/><Relationship Id="rId13" Type="http://schemas.openxmlformats.org/officeDocument/2006/relationships/image" Target="media/image3.jpeg"/><Relationship Id="rId14" Type="http://schemas.microsoft.com/office/2007/relationships/hdphoto" Target="media/hdphoto2.wdp"/><Relationship Id="rId15" Type="http://schemas.openxmlformats.org/officeDocument/2006/relationships/image" Target="media/image30.jpeg"/><Relationship Id="rId16" Type="http://schemas.microsoft.com/office/2007/relationships/hdphoto" Target="media/hdphoto20.wdp"/><Relationship Id="rId17" Type="http://schemas.openxmlformats.org/officeDocument/2006/relationships/image" Target="media/image4.jpg"/><Relationship Id="rId18" Type="http://schemas.openxmlformats.org/officeDocument/2006/relationships/image" Target="media/image40.jpg"/><Relationship Id="rId19" Type="http://schemas.openxmlformats.org/officeDocument/2006/relationships/image" Target="media/image5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F882-68B6-1741-942F-827BBE46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8</cp:revision>
  <cp:lastPrinted>2016-08-23T12:28:00Z</cp:lastPrinted>
  <dcterms:created xsi:type="dcterms:W3CDTF">2019-05-17T22:23:00Z</dcterms:created>
  <dcterms:modified xsi:type="dcterms:W3CDTF">2022-05-31T20:35:00Z</dcterms:modified>
</cp:coreProperties>
</file>